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98" w:rsidRDefault="00390598" w:rsidP="00460374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876300" cy="876300"/>
            <wp:effectExtent l="0" t="0" r="0" b="0"/>
            <wp:wrapTight wrapText="bothSides">
              <wp:wrapPolygon edited="0">
                <wp:start x="9391" y="0"/>
                <wp:lineTo x="5165" y="3287"/>
                <wp:lineTo x="4696" y="5165"/>
                <wp:lineTo x="4226" y="15965"/>
                <wp:lineTo x="2348" y="16435"/>
                <wp:lineTo x="2348" y="17843"/>
                <wp:lineTo x="3757" y="21130"/>
                <wp:lineTo x="17374" y="21130"/>
                <wp:lineTo x="18783" y="17374"/>
                <wp:lineTo x="16904" y="15965"/>
                <wp:lineTo x="16904" y="5635"/>
                <wp:lineTo x="15965" y="3287"/>
                <wp:lineTo x="11739" y="0"/>
                <wp:lineTo x="939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0598" w:rsidRDefault="00390598" w:rsidP="00460374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390598" w:rsidRDefault="00390598" w:rsidP="00460374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390598" w:rsidRDefault="00390598" w:rsidP="00390598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</w:p>
    <w:p w:rsidR="002D3B82" w:rsidRPr="004D68B8" w:rsidRDefault="00460374" w:rsidP="00460374">
      <w:pPr>
        <w:jc w:val="center"/>
        <w:rPr>
          <w:rFonts w:ascii="Segoe UI" w:hAnsi="Segoe UI" w:cs="Segoe UI"/>
          <w:b/>
          <w:sz w:val="32"/>
          <w:szCs w:val="32"/>
        </w:rPr>
      </w:pPr>
      <w:r w:rsidRPr="004D68B8">
        <w:rPr>
          <w:rFonts w:ascii="Segoe UI" w:hAnsi="Segoe UI" w:cs="Segoe UI"/>
          <w:b/>
          <w:sz w:val="32"/>
          <w:szCs w:val="32"/>
        </w:rPr>
        <w:t>В Татарстане выявлено более 5 тыс признаков нарушений земельного законодательства</w:t>
      </w:r>
    </w:p>
    <w:p w:rsidR="00460374" w:rsidRDefault="00460374" w:rsidP="00C87E4E">
      <w:pPr>
        <w:ind w:firstLine="851"/>
        <w:jc w:val="both"/>
        <w:rPr>
          <w:rFonts w:ascii="Segoe UI" w:hAnsi="Segoe UI" w:cs="Segoe UI"/>
          <w:sz w:val="28"/>
          <w:szCs w:val="28"/>
        </w:rPr>
      </w:pPr>
      <w:r w:rsidRPr="00460374">
        <w:rPr>
          <w:rFonts w:ascii="Segoe UI" w:hAnsi="Segoe UI" w:cs="Segoe UI"/>
          <w:sz w:val="28"/>
          <w:szCs w:val="28"/>
        </w:rPr>
        <w:t>Такие данные приводит Росреестр Татарстана по итогам 7 месяцев текущего года.</w:t>
      </w:r>
    </w:p>
    <w:p w:rsidR="00460374" w:rsidRPr="00033E8A" w:rsidRDefault="00460374" w:rsidP="00C87E4E">
      <w:pPr>
        <w:ind w:firstLine="85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С целью предотвращения нарушений прав граждан государственные земельные инспекторы Росреестра Татарстана проводят профилактические мероприятия, направленные на добровольное устранение нарушений. Так в этом году </w:t>
      </w:r>
      <w:r w:rsidR="00C87E4E">
        <w:rPr>
          <w:rFonts w:ascii="Segoe UI" w:hAnsi="Segoe UI" w:cs="Segoe UI"/>
          <w:sz w:val="28"/>
          <w:szCs w:val="28"/>
        </w:rPr>
        <w:t xml:space="preserve">в результате обследования </w:t>
      </w:r>
      <w:r>
        <w:rPr>
          <w:rFonts w:ascii="Segoe UI" w:hAnsi="Segoe UI" w:cs="Segoe UI"/>
          <w:sz w:val="28"/>
          <w:szCs w:val="28"/>
        </w:rPr>
        <w:t>правонарушителям было выдано 5 388 предостережений о недопустимости нарушения земельного законодательства.</w:t>
      </w:r>
      <w:r w:rsidR="00C87E4E">
        <w:rPr>
          <w:rFonts w:ascii="Segoe UI" w:hAnsi="Segoe UI" w:cs="Segoe UI"/>
          <w:sz w:val="28"/>
          <w:szCs w:val="28"/>
        </w:rPr>
        <w:t xml:space="preserve"> </w:t>
      </w:r>
      <w:r w:rsidR="00033E8A">
        <w:rPr>
          <w:rFonts w:ascii="Segoe UI" w:hAnsi="Segoe UI" w:cs="Segoe UI"/>
          <w:sz w:val="28"/>
          <w:szCs w:val="28"/>
        </w:rPr>
        <w:t>Больше всего нарушений выявлено в Набережных Челнах и Нижнекамске, а также в Актанышском, Высокогорском и Нурлатском районах.</w:t>
      </w:r>
    </w:p>
    <w:p w:rsidR="00460374" w:rsidRDefault="00460374" w:rsidP="00C87E4E">
      <w:pPr>
        <w:ind w:firstLine="85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Самым распространенным нарушением по-прежнему остается самовольное занятие земельных участков</w:t>
      </w:r>
      <w:r w:rsidR="00033E8A">
        <w:rPr>
          <w:rFonts w:ascii="Segoe UI" w:hAnsi="Segoe UI" w:cs="Segoe UI"/>
          <w:sz w:val="28"/>
          <w:szCs w:val="28"/>
        </w:rPr>
        <w:t xml:space="preserve"> – 85% от всех нарушений.</w:t>
      </w:r>
      <w:r w:rsidR="00645021">
        <w:rPr>
          <w:rFonts w:ascii="Segoe UI" w:hAnsi="Segoe UI" w:cs="Segoe UI"/>
          <w:sz w:val="28"/>
          <w:szCs w:val="28"/>
        </w:rPr>
        <w:t xml:space="preserve"> По результатам проведенной Росреестром Татарстана работы в сфере государственного земельного надзора, из незаконного владения собственникам возвращены земельные участки общей площадью </w:t>
      </w:r>
      <w:r w:rsidR="00FE1D8A">
        <w:rPr>
          <w:rFonts w:ascii="Segoe UI" w:hAnsi="Segoe UI" w:cs="Segoe UI"/>
          <w:sz w:val="28"/>
          <w:szCs w:val="28"/>
        </w:rPr>
        <w:t>около 7 тыс. кв.м</w:t>
      </w:r>
      <w:bookmarkStart w:id="0" w:name="_GoBack"/>
      <w:bookmarkEnd w:id="0"/>
      <w:r w:rsidR="00645021">
        <w:rPr>
          <w:rFonts w:ascii="Segoe UI" w:hAnsi="Segoe UI" w:cs="Segoe UI"/>
          <w:sz w:val="28"/>
          <w:szCs w:val="28"/>
        </w:rPr>
        <w:t xml:space="preserve">. </w:t>
      </w:r>
    </w:p>
    <w:p w:rsidR="00033E8A" w:rsidRDefault="00460374" w:rsidP="00C87E4E">
      <w:pPr>
        <w:ind w:firstLine="85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По словам </w:t>
      </w:r>
      <w:r w:rsidRPr="00C87E4E">
        <w:rPr>
          <w:rFonts w:ascii="Segoe UI" w:hAnsi="Segoe UI" w:cs="Segoe UI"/>
          <w:b/>
          <w:sz w:val="28"/>
          <w:szCs w:val="28"/>
        </w:rPr>
        <w:t>начальника отдела государственного земельного надзора, геодезии и картографии Росреестра Татарстана Сергея Бахматова</w:t>
      </w:r>
      <w:r>
        <w:rPr>
          <w:rFonts w:ascii="Segoe UI" w:hAnsi="Segoe UI" w:cs="Segoe UI"/>
          <w:sz w:val="28"/>
          <w:szCs w:val="28"/>
        </w:rPr>
        <w:t xml:space="preserve"> </w:t>
      </w:r>
      <w:r w:rsidR="00777657">
        <w:rPr>
          <w:rFonts w:ascii="Segoe UI" w:hAnsi="Segoe UI" w:cs="Segoe UI"/>
          <w:sz w:val="28"/>
          <w:szCs w:val="28"/>
        </w:rPr>
        <w:t xml:space="preserve">собственникам </w:t>
      </w:r>
      <w:r>
        <w:rPr>
          <w:rFonts w:ascii="Segoe UI" w:hAnsi="Segoe UI" w:cs="Segoe UI"/>
          <w:sz w:val="28"/>
          <w:szCs w:val="28"/>
        </w:rPr>
        <w:t>не стоит игнорировать предостережени</w:t>
      </w:r>
      <w:r w:rsidR="00C87E4E">
        <w:rPr>
          <w:rFonts w:ascii="Segoe UI" w:hAnsi="Segoe UI" w:cs="Segoe UI"/>
          <w:sz w:val="28"/>
          <w:szCs w:val="28"/>
        </w:rPr>
        <w:t>я</w:t>
      </w:r>
      <w:r>
        <w:rPr>
          <w:rFonts w:ascii="Segoe UI" w:hAnsi="Segoe UI" w:cs="Segoe UI"/>
          <w:sz w:val="28"/>
          <w:szCs w:val="28"/>
        </w:rPr>
        <w:t>: «В случае отказа устранения нарушения в добровольном порядке</w:t>
      </w:r>
      <w:r w:rsidR="00033E8A">
        <w:rPr>
          <w:rFonts w:ascii="Segoe UI" w:hAnsi="Segoe UI" w:cs="Segoe UI"/>
          <w:sz w:val="28"/>
          <w:szCs w:val="28"/>
        </w:rPr>
        <w:t>, заинтересованное лицо в праве обратиться в судебные органы с исковым заявлением для защиты своих прав</w:t>
      </w:r>
      <w:r w:rsidR="008E6CCE">
        <w:rPr>
          <w:rFonts w:ascii="Segoe UI" w:hAnsi="Segoe UI" w:cs="Segoe UI"/>
          <w:sz w:val="28"/>
          <w:szCs w:val="28"/>
        </w:rPr>
        <w:t>.</w:t>
      </w:r>
      <w:r w:rsidR="004D68B8">
        <w:rPr>
          <w:rFonts w:ascii="Segoe UI" w:hAnsi="Segoe UI" w:cs="Segoe UI"/>
          <w:sz w:val="28"/>
          <w:szCs w:val="28"/>
        </w:rPr>
        <w:t xml:space="preserve"> </w:t>
      </w:r>
      <w:r w:rsidR="00A660D1">
        <w:rPr>
          <w:rFonts w:ascii="Segoe UI" w:hAnsi="Segoe UI" w:cs="Segoe UI"/>
          <w:sz w:val="28"/>
          <w:szCs w:val="28"/>
        </w:rPr>
        <w:t>Е</w:t>
      </w:r>
      <w:r w:rsidR="008E6CCE">
        <w:rPr>
          <w:rFonts w:ascii="Segoe UI" w:hAnsi="Segoe UI" w:cs="Segoe UI"/>
          <w:sz w:val="28"/>
          <w:szCs w:val="28"/>
        </w:rPr>
        <w:t>сли вы считаете</w:t>
      </w:r>
      <w:r w:rsidR="004D68B8">
        <w:rPr>
          <w:rFonts w:ascii="Segoe UI" w:hAnsi="Segoe UI" w:cs="Segoe UI"/>
          <w:sz w:val="28"/>
          <w:szCs w:val="28"/>
        </w:rPr>
        <w:t>,</w:t>
      </w:r>
      <w:r w:rsidR="008E6CCE">
        <w:rPr>
          <w:rFonts w:ascii="Segoe UI" w:hAnsi="Segoe UI" w:cs="Segoe UI"/>
          <w:sz w:val="28"/>
          <w:szCs w:val="28"/>
        </w:rPr>
        <w:t xml:space="preserve"> что ваши </w:t>
      </w:r>
      <w:r w:rsidR="00A660D1">
        <w:rPr>
          <w:rFonts w:ascii="Segoe UI" w:hAnsi="Segoe UI" w:cs="Segoe UI"/>
          <w:sz w:val="28"/>
          <w:szCs w:val="28"/>
        </w:rPr>
        <w:t xml:space="preserve">земельные </w:t>
      </w:r>
      <w:r w:rsidR="008E6CCE">
        <w:rPr>
          <w:rFonts w:ascii="Segoe UI" w:hAnsi="Segoe UI" w:cs="Segoe UI"/>
          <w:sz w:val="28"/>
          <w:szCs w:val="28"/>
        </w:rPr>
        <w:t>права нарушаются</w:t>
      </w:r>
      <w:r w:rsidR="004D68B8">
        <w:rPr>
          <w:rFonts w:ascii="Segoe UI" w:hAnsi="Segoe UI" w:cs="Segoe UI"/>
          <w:sz w:val="28"/>
          <w:szCs w:val="28"/>
        </w:rPr>
        <w:t>, то</w:t>
      </w:r>
      <w:r w:rsidR="008E6CCE">
        <w:rPr>
          <w:rFonts w:ascii="Segoe UI" w:hAnsi="Segoe UI" w:cs="Segoe UI"/>
          <w:sz w:val="28"/>
          <w:szCs w:val="28"/>
        </w:rPr>
        <w:t xml:space="preserve"> </w:t>
      </w:r>
      <w:r w:rsidR="00A660D1">
        <w:rPr>
          <w:rFonts w:ascii="Segoe UI" w:hAnsi="Segoe UI" w:cs="Segoe UI"/>
          <w:sz w:val="28"/>
          <w:szCs w:val="28"/>
        </w:rPr>
        <w:t>вы можете</w:t>
      </w:r>
      <w:r w:rsidR="008E6CCE">
        <w:rPr>
          <w:rFonts w:ascii="Segoe UI" w:hAnsi="Segoe UI" w:cs="Segoe UI"/>
          <w:sz w:val="28"/>
          <w:szCs w:val="28"/>
        </w:rPr>
        <w:t xml:space="preserve"> обратиться в Росреестр Татарстана позвонив по номеру колл-центра 8-800-100-34-34</w:t>
      </w:r>
      <w:r w:rsidR="00033E8A">
        <w:rPr>
          <w:rFonts w:ascii="Segoe UI" w:hAnsi="Segoe UI" w:cs="Segoe UI"/>
          <w:sz w:val="28"/>
          <w:szCs w:val="28"/>
        </w:rPr>
        <w:t xml:space="preserve">», - добавил </w:t>
      </w:r>
      <w:r w:rsidR="00033E8A" w:rsidRPr="00033E8A">
        <w:rPr>
          <w:rFonts w:ascii="Segoe UI" w:hAnsi="Segoe UI" w:cs="Segoe UI"/>
          <w:b/>
          <w:sz w:val="28"/>
          <w:szCs w:val="28"/>
        </w:rPr>
        <w:t>Сергей Бахматов</w:t>
      </w:r>
    </w:p>
    <w:p w:rsidR="000B03DB" w:rsidRPr="00460374" w:rsidRDefault="00460374" w:rsidP="000B03DB">
      <w:pPr>
        <w:ind w:firstLine="85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Кроме того, в рамках </w:t>
      </w:r>
      <w:r w:rsidR="00C87E4E">
        <w:rPr>
          <w:rFonts w:ascii="Segoe UI" w:hAnsi="Segoe UI" w:cs="Segoe UI"/>
          <w:sz w:val="28"/>
          <w:szCs w:val="28"/>
        </w:rPr>
        <w:t xml:space="preserve">обследования и </w:t>
      </w:r>
      <w:r>
        <w:rPr>
          <w:rFonts w:ascii="Segoe UI" w:hAnsi="Segoe UI" w:cs="Segoe UI"/>
          <w:sz w:val="28"/>
          <w:szCs w:val="28"/>
        </w:rPr>
        <w:t xml:space="preserve">реализации проекта по наполнению </w:t>
      </w:r>
      <w:r w:rsidR="00777657">
        <w:rPr>
          <w:rFonts w:ascii="Segoe UI" w:hAnsi="Segoe UI" w:cs="Segoe UI"/>
          <w:sz w:val="28"/>
          <w:szCs w:val="28"/>
        </w:rPr>
        <w:t xml:space="preserve">ЕГРН необходимыми сведениями </w:t>
      </w:r>
      <w:r>
        <w:rPr>
          <w:rFonts w:ascii="Segoe UI" w:hAnsi="Segoe UI" w:cs="Segoe UI"/>
          <w:sz w:val="28"/>
          <w:szCs w:val="28"/>
        </w:rPr>
        <w:t>Росреестр Татарстана проводит работы</w:t>
      </w:r>
      <w:r w:rsidR="000B03DB">
        <w:rPr>
          <w:rFonts w:ascii="Segoe UI" w:hAnsi="Segoe UI" w:cs="Segoe UI"/>
          <w:sz w:val="28"/>
          <w:szCs w:val="28"/>
        </w:rPr>
        <w:t xml:space="preserve"> по</w:t>
      </w:r>
      <w:r>
        <w:rPr>
          <w:rFonts w:ascii="Segoe UI" w:hAnsi="Segoe UI" w:cs="Segoe UI"/>
          <w:sz w:val="28"/>
          <w:szCs w:val="28"/>
        </w:rPr>
        <w:t xml:space="preserve"> </w:t>
      </w:r>
      <w:r w:rsidR="00C87E4E">
        <w:rPr>
          <w:rFonts w:ascii="Segoe UI" w:hAnsi="Segoe UI" w:cs="Segoe UI"/>
          <w:sz w:val="28"/>
          <w:szCs w:val="28"/>
        </w:rPr>
        <w:t>дистанционному обследованию земельных участков и</w:t>
      </w:r>
      <w:r w:rsidR="00BE483A">
        <w:rPr>
          <w:rFonts w:ascii="Segoe UI" w:hAnsi="Segoe UI" w:cs="Segoe UI"/>
          <w:sz w:val="28"/>
          <w:szCs w:val="28"/>
        </w:rPr>
        <w:t xml:space="preserve"> созданию </w:t>
      </w:r>
      <w:r>
        <w:rPr>
          <w:rFonts w:ascii="Segoe UI" w:hAnsi="Segoe UI" w:cs="Segoe UI"/>
          <w:sz w:val="28"/>
          <w:szCs w:val="28"/>
        </w:rPr>
        <w:t>ортофотопланов Республики Татарстан</w:t>
      </w:r>
      <w:r w:rsidR="00C87E4E">
        <w:rPr>
          <w:rFonts w:ascii="Segoe UI" w:hAnsi="Segoe UI" w:cs="Segoe UI"/>
          <w:sz w:val="28"/>
          <w:szCs w:val="28"/>
        </w:rPr>
        <w:t>.</w:t>
      </w:r>
      <w:r w:rsidR="000B03DB" w:rsidRPr="000B03DB">
        <w:rPr>
          <w:rFonts w:ascii="Segoe UI" w:hAnsi="Segoe UI" w:cs="Segoe UI"/>
          <w:sz w:val="28"/>
          <w:szCs w:val="28"/>
        </w:rPr>
        <w:t xml:space="preserve"> </w:t>
      </w:r>
      <w:r w:rsidR="000B03DB">
        <w:rPr>
          <w:rFonts w:ascii="Segoe UI" w:hAnsi="Segoe UI" w:cs="Segoe UI"/>
          <w:sz w:val="28"/>
          <w:szCs w:val="28"/>
        </w:rPr>
        <w:t xml:space="preserve">При обследовании используются современные беспилотные летательные аппараты. В </w:t>
      </w:r>
      <w:r w:rsidR="000B03DB">
        <w:rPr>
          <w:rFonts w:ascii="Segoe UI" w:hAnsi="Segoe UI" w:cs="Segoe UI"/>
          <w:sz w:val="28"/>
          <w:szCs w:val="28"/>
        </w:rPr>
        <w:lastRenderedPageBreak/>
        <w:t>настоящий момент с их помощью обследованы земельные участки площадью более 1,5 тыс га.</w:t>
      </w:r>
    </w:p>
    <w:p w:rsidR="00645021" w:rsidRPr="00645021" w:rsidRDefault="00645021" w:rsidP="00645021">
      <w:pPr>
        <w:shd w:val="clear" w:color="auto" w:fill="FFFFFF"/>
        <w:spacing w:line="330" w:lineRule="atLeast"/>
        <w:ind w:firstLine="851"/>
        <w:jc w:val="both"/>
        <w:rPr>
          <w:rFonts w:ascii="Segoe UI" w:hAnsi="Segoe UI" w:cs="Segoe UI"/>
          <w:b/>
          <w:color w:val="000000" w:themeColor="text1"/>
          <w:sz w:val="28"/>
          <w:szCs w:val="28"/>
        </w:rPr>
      </w:pPr>
      <w:r w:rsidRPr="00645021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«Ортофотопланы позволяют увидеть более точное отражение границ земельных участков и объектов в сравнении с </w:t>
      </w:r>
      <w:r w:rsidRPr="00645021">
        <w:rPr>
          <w:rFonts w:ascii="Segoe UI" w:hAnsi="Segoe UI" w:cs="Segoe UI"/>
          <w:color w:val="000000" w:themeColor="text1"/>
          <w:sz w:val="28"/>
          <w:szCs w:val="28"/>
        </w:rPr>
        <w:t>ЕГРН</w:t>
      </w:r>
      <w:r w:rsidRPr="00645021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, выявить ошибки кадастрового учёта и установить несоответствие границ по документам с реальными границами земельных участков», - отметил </w:t>
      </w:r>
      <w:r w:rsidRPr="00645021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>Сергей Бахматов.</w:t>
      </w:r>
    </w:p>
    <w:p w:rsidR="004D68B8" w:rsidRPr="004D68B8" w:rsidRDefault="004D68B8" w:rsidP="00C87E4E">
      <w:pPr>
        <w:shd w:val="clear" w:color="auto" w:fill="FFFFFF"/>
        <w:spacing w:line="330" w:lineRule="atLeast"/>
        <w:ind w:firstLine="851"/>
        <w:jc w:val="both"/>
        <w:rPr>
          <w:rFonts w:ascii="Segoe UI" w:hAnsi="Segoe UI" w:cs="Segoe UI"/>
          <w:color w:val="333333"/>
          <w:sz w:val="28"/>
          <w:szCs w:val="28"/>
          <w:shd w:val="clear" w:color="auto" w:fill="FFFFFF"/>
        </w:rPr>
      </w:pPr>
    </w:p>
    <w:p w:rsidR="004D68B8" w:rsidRPr="00FF097A" w:rsidRDefault="004D68B8" w:rsidP="004D68B8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FF097A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4D68B8" w:rsidRPr="00FF097A" w:rsidRDefault="004D68B8" w:rsidP="004D68B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F097A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4D68B8" w:rsidRPr="00FF097A" w:rsidRDefault="004D68B8" w:rsidP="004D68B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F097A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4D68B8" w:rsidRPr="00FF097A" w:rsidRDefault="00336706" w:rsidP="004D68B8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4D68B8" w:rsidRPr="00FF097A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4D68B8" w:rsidRPr="00FF097A" w:rsidRDefault="004D68B8" w:rsidP="004D68B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F097A">
        <w:rPr>
          <w:rFonts w:ascii="Segoe UI" w:hAnsi="Segoe UI" w:cs="Segoe UI"/>
          <w:sz w:val="20"/>
          <w:szCs w:val="20"/>
        </w:rPr>
        <w:t>https://vk.com/rosreestr16</w:t>
      </w:r>
    </w:p>
    <w:p w:rsidR="004D68B8" w:rsidRPr="00FF097A" w:rsidRDefault="004D68B8" w:rsidP="004D68B8">
      <w:pPr>
        <w:shd w:val="clear" w:color="auto" w:fill="FDFCFB"/>
        <w:spacing w:after="0" w:line="240" w:lineRule="auto"/>
        <w:ind w:firstLine="709"/>
        <w:contextualSpacing/>
        <w:jc w:val="right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</w:t>
      </w:r>
      <w:r w:rsidRPr="00FF097A">
        <w:rPr>
          <w:rFonts w:ascii="Segoe UI" w:hAnsi="Segoe UI" w:cs="Segoe UI"/>
          <w:sz w:val="20"/>
          <w:szCs w:val="20"/>
        </w:rPr>
        <w:t>https://t.me/rosreestr</w:t>
      </w:r>
      <w:r w:rsidRPr="00FF097A">
        <w:rPr>
          <w:rFonts w:ascii="Segoe UI" w:hAnsi="Segoe UI" w:cs="Segoe UI"/>
          <w:sz w:val="24"/>
          <w:szCs w:val="24"/>
        </w:rPr>
        <w:t>_tatarstan</w:t>
      </w:r>
    </w:p>
    <w:p w:rsidR="004D68B8" w:rsidRPr="000B03DB" w:rsidRDefault="004D68B8" w:rsidP="00C87E4E">
      <w:pPr>
        <w:shd w:val="clear" w:color="auto" w:fill="FFFFFF"/>
        <w:spacing w:line="330" w:lineRule="atLeast"/>
        <w:ind w:firstLine="851"/>
        <w:jc w:val="both"/>
        <w:rPr>
          <w:rFonts w:ascii="Arial" w:hAnsi="Arial" w:cs="Arial"/>
          <w:b/>
          <w:color w:val="333333"/>
        </w:rPr>
      </w:pPr>
    </w:p>
    <w:sectPr w:rsidR="004D68B8" w:rsidRPr="000B03DB" w:rsidSect="00C87E4E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0374"/>
    <w:rsid w:val="00033E8A"/>
    <w:rsid w:val="000B03DB"/>
    <w:rsid w:val="001B6537"/>
    <w:rsid w:val="002D3B82"/>
    <w:rsid w:val="00336706"/>
    <w:rsid w:val="00390598"/>
    <w:rsid w:val="00460374"/>
    <w:rsid w:val="004D68B8"/>
    <w:rsid w:val="0050501E"/>
    <w:rsid w:val="00645021"/>
    <w:rsid w:val="00777657"/>
    <w:rsid w:val="008E6CCE"/>
    <w:rsid w:val="00A660D1"/>
    <w:rsid w:val="00BE483A"/>
    <w:rsid w:val="00C87E4E"/>
    <w:rsid w:val="00FD5BD8"/>
    <w:rsid w:val="00FE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44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GaliullinaGV</dc:creator>
  <cp:lastModifiedBy>GrishinaLN</cp:lastModifiedBy>
  <cp:revision>3</cp:revision>
  <cp:lastPrinted>2023-08-10T11:10:00Z</cp:lastPrinted>
  <dcterms:created xsi:type="dcterms:W3CDTF">2023-08-21T08:08:00Z</dcterms:created>
  <dcterms:modified xsi:type="dcterms:W3CDTF">2023-08-21T08:15:00Z</dcterms:modified>
</cp:coreProperties>
</file>