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BD628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3254B1B6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37421" w14:textId="77777777" w:rsidR="00C7184A" w:rsidRPr="002A18CD" w:rsidRDefault="00C7184A">
      <w:pPr>
        <w:pStyle w:val="33"/>
        <w:shd w:val="clear" w:color="auto" w:fill="auto"/>
        <w:rPr>
          <w:color w:val="auto"/>
        </w:rPr>
      </w:pPr>
    </w:p>
    <w:p w14:paraId="2DAAE749" w14:textId="77777777" w:rsidR="00562CA4" w:rsidRPr="00776320" w:rsidRDefault="00AC5495" w:rsidP="008252BD">
      <w:pPr>
        <w:pStyle w:val="33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1077B86F" w14:textId="77777777" w:rsidR="008252BD" w:rsidRPr="002A18CD" w:rsidRDefault="008252BD" w:rsidP="008252BD">
      <w:pPr>
        <w:pStyle w:val="33"/>
        <w:shd w:val="clear" w:color="auto" w:fill="auto"/>
        <w:spacing w:line="240" w:lineRule="atLeast"/>
        <w:jc w:val="left"/>
        <w:rPr>
          <w:color w:val="auto"/>
        </w:rPr>
      </w:pPr>
    </w:p>
    <w:p w14:paraId="5BEB36CA" w14:textId="77777777" w:rsidR="00EA71CE" w:rsidRPr="002A18CD" w:rsidRDefault="00645BDA" w:rsidP="008252BD">
      <w:pPr>
        <w:pStyle w:val="33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3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3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14:paraId="4549E0F0" w14:textId="77777777" w:rsidR="00562CA4" w:rsidRPr="002A18CD" w:rsidRDefault="00C71F08" w:rsidP="00C71F08">
      <w:pPr>
        <w:pStyle w:val="23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14:paraId="3E472258" w14:textId="77777777" w:rsidR="00562CA4" w:rsidRPr="002A18CD" w:rsidRDefault="00C71F08" w:rsidP="00C71F08">
      <w:pPr>
        <w:pStyle w:val="23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6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6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6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6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6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2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6640AF9" w14:textId="77777777" w:rsidR="001929DD" w:rsidRDefault="00D64CA2" w:rsidP="00C7184A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1705AC01" w14:textId="77777777" w:rsidR="00D64CA2" w:rsidRPr="00D64CA2" w:rsidRDefault="00C71F08" w:rsidP="00C7184A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«___» ___________201__г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14:paraId="4FA46905" w14:textId="4FE334D6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4A0E8541" w14:textId="77777777" w:rsidR="00487C9A" w:rsidRDefault="00487C9A" w:rsidP="00487C9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bidi="ar-SA"/>
        </w:rPr>
      </w:pPr>
      <w:r w:rsidRPr="007039A2">
        <w:rPr>
          <w:rFonts w:ascii="Times New Roman" w:eastAsia="Times New Roman" w:hAnsi="Times New Roman" w:cs="Times New Roman"/>
          <w:b/>
          <w:bCs/>
          <w:sz w:val="28"/>
          <w:szCs w:val="28"/>
          <w:lang w:val="tt-RU" w:bidi="ar-SA"/>
        </w:rPr>
        <w:t>Об утверждении правил землепользования и застройки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bidi="ar-SA"/>
        </w:rPr>
        <w:t xml:space="preserve"> </w:t>
      </w:r>
    </w:p>
    <w:p w14:paraId="2A1AD832" w14:textId="7C96AD7C" w:rsidR="00487C9A" w:rsidRPr="00124B8F" w:rsidRDefault="00487C9A" w:rsidP="00487C9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bidi="ar-SA"/>
        </w:rPr>
        <w:t>Высокогорского</w:t>
      </w:r>
      <w:r w:rsidRPr="00124B8F">
        <w:rPr>
          <w:rFonts w:ascii="Times New Roman" w:eastAsia="Times New Roman" w:hAnsi="Times New Roman" w:cs="Times New Roman"/>
          <w:b/>
          <w:bCs/>
          <w:sz w:val="28"/>
          <w:szCs w:val="28"/>
          <w:lang w:val="tt-RU" w:bidi="ar-SA"/>
        </w:rPr>
        <w:t xml:space="preserve"> сельского поселения</w:t>
      </w:r>
    </w:p>
    <w:p w14:paraId="62E4B7E0" w14:textId="77777777" w:rsidR="00487C9A" w:rsidRPr="00124B8F" w:rsidRDefault="00487C9A" w:rsidP="00487C9A">
      <w:pPr>
        <w:autoSpaceDE w:val="0"/>
        <w:autoSpaceDN w:val="0"/>
        <w:adjustRightInd w:val="0"/>
        <w:jc w:val="center"/>
        <w:rPr>
          <w:b/>
          <w:bCs/>
        </w:rPr>
      </w:pPr>
      <w:r w:rsidRPr="00124B8F">
        <w:rPr>
          <w:rFonts w:ascii="Times New Roman" w:eastAsia="Times New Roman" w:hAnsi="Times New Roman" w:cs="Times New Roman"/>
          <w:b/>
          <w:bCs/>
          <w:sz w:val="28"/>
          <w:szCs w:val="28"/>
          <w:lang w:val="tt-RU" w:bidi="ar-SA"/>
        </w:rPr>
        <w:t>Высокогорского муниципального района Республики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bidi="ar-SA"/>
        </w:rPr>
        <w:t xml:space="preserve"> Татарстан</w:t>
      </w:r>
    </w:p>
    <w:p w14:paraId="7B6EF1AD" w14:textId="77777777" w:rsidR="00487C9A" w:rsidRDefault="00487C9A" w:rsidP="00487C9A">
      <w:pPr>
        <w:autoSpaceDE w:val="0"/>
        <w:autoSpaceDN w:val="0"/>
        <w:adjustRightInd w:val="0"/>
        <w:jc w:val="both"/>
      </w:pPr>
    </w:p>
    <w:p w14:paraId="3914A700" w14:textId="6703CD11" w:rsidR="00761623" w:rsidRDefault="00487C9A" w:rsidP="0076162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B8F">
        <w:rPr>
          <w:rFonts w:ascii="Times New Roman" w:hAnsi="Times New Roman" w:cs="Times New Roman"/>
          <w:sz w:val="28"/>
          <w:szCs w:val="28"/>
        </w:rPr>
        <w:t>В целях создания условий для устойчивого развития территории, регулирования порядка осуществления градостроительной деятельности, обеспечения упорядоченного и эффективного землепользования и застройки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Высокогорское </w:t>
      </w:r>
      <w:r w:rsidRPr="00124B8F">
        <w:rPr>
          <w:rFonts w:ascii="Times New Roman" w:hAnsi="Times New Roman" w:cs="Times New Roman"/>
          <w:sz w:val="28"/>
          <w:szCs w:val="28"/>
        </w:rPr>
        <w:t xml:space="preserve">сельское поселение», в соответствии со статьей 32 Градостроительного кодекса Российской Федерации, статьей 14 Федерального закона от 6 октября 2003 года №131-ФЗ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>Высокогорского муниципального</w:t>
      </w:r>
      <w:r w:rsidRPr="00124B8F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по результатам публичных слушаний</w:t>
      </w:r>
      <w:r w:rsidR="00534E40">
        <w:rPr>
          <w:rFonts w:ascii="Times New Roman" w:hAnsi="Times New Roman" w:cs="Times New Roman"/>
          <w:sz w:val="28"/>
          <w:szCs w:val="28"/>
        </w:rPr>
        <w:t xml:space="preserve"> Высокогорского сельского поселения от </w:t>
      </w:r>
      <w:r w:rsidR="00761623">
        <w:rPr>
          <w:rFonts w:ascii="Times New Roman" w:hAnsi="Times New Roman" w:cs="Times New Roman"/>
          <w:sz w:val="28"/>
          <w:szCs w:val="28"/>
        </w:rPr>
        <w:t>13.11.2021 23.11.2021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B8F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>Высокогорского</w:t>
      </w:r>
      <w:r w:rsidRPr="00124B8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14:paraId="5DFC3267" w14:textId="77F625CA" w:rsidR="00487C9A" w:rsidRDefault="00487C9A" w:rsidP="0076162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B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268192" w14:textId="77777777" w:rsidR="00487C9A" w:rsidRPr="00C417E9" w:rsidRDefault="00487C9A" w:rsidP="00487C9A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7E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734583F2" w14:textId="3D35269F" w:rsidR="00487C9A" w:rsidRDefault="00487C9A" w:rsidP="00487C9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B8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F">
        <w:rPr>
          <w:rFonts w:ascii="Times New Roman" w:hAnsi="Times New Roman" w:cs="Times New Roman"/>
          <w:sz w:val="28"/>
          <w:szCs w:val="28"/>
        </w:rPr>
        <w:t>Утвердить прилагаемые Правила землепользования и застройки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Высокогорское</w:t>
      </w:r>
      <w:r w:rsidR="0033754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124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Высокогорского</w:t>
      </w:r>
      <w:r w:rsidRPr="00124B8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37549">
        <w:rPr>
          <w:rFonts w:ascii="Times New Roman" w:hAnsi="Times New Roman" w:cs="Times New Roman"/>
          <w:sz w:val="28"/>
          <w:szCs w:val="28"/>
        </w:rPr>
        <w:t>»</w:t>
      </w:r>
      <w:r w:rsidRPr="00124B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E3C6CF" w14:textId="286922BB" w:rsidR="00487C9A" w:rsidRDefault="00487C9A" w:rsidP="00487C9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B8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на </w:t>
      </w:r>
      <w:r w:rsidRPr="00124B8F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>
        <w:rPr>
          <w:rFonts w:ascii="Times New Roman" w:hAnsi="Times New Roman" w:cs="Times New Roman"/>
          <w:sz w:val="28"/>
          <w:szCs w:val="28"/>
        </w:rPr>
        <w:t>Высокогорского</w:t>
      </w:r>
      <w:r w:rsidRPr="00124B8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</w:t>
      </w:r>
      <w:r w:rsidRPr="00C417E9">
        <w:rPr>
          <w:rFonts w:ascii="Times New Roman" w:hAnsi="Times New Roman" w:cs="Times New Roman"/>
          <w:sz w:val="28"/>
          <w:szCs w:val="28"/>
        </w:rPr>
        <w:t>http://vysokaya-gora.tatarstan.ru,</w:t>
      </w:r>
      <w:r w:rsidRPr="00124B8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24B8F"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24B8F">
        <w:rPr>
          <w:rFonts w:ascii="Times New Roman" w:hAnsi="Times New Roman" w:cs="Times New Roman"/>
          <w:sz w:val="28"/>
          <w:szCs w:val="28"/>
        </w:rPr>
        <w:t>телекоммуникационной сети Интернет по веб-адресу: http://pravo.tatarstan.ru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4EE29E" w14:textId="27427030" w:rsidR="00487C9A" w:rsidRDefault="00487C9A" w:rsidP="00487C9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5F66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 (обнародования).</w:t>
      </w:r>
    </w:p>
    <w:p w14:paraId="3AD6A061" w14:textId="456B9E16" w:rsidR="00761623" w:rsidRPr="00E95BC0" w:rsidRDefault="00761623" w:rsidP="00E95BC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Признать утратившим силу решения Совета Высокогорского муниципального района от 19.10.2020 № </w:t>
      </w:r>
      <w:r w:rsidRPr="00E95BC0">
        <w:rPr>
          <w:rFonts w:ascii="Times New Roman" w:hAnsi="Times New Roman" w:cs="Times New Roman"/>
          <w:sz w:val="28"/>
          <w:szCs w:val="28"/>
        </w:rPr>
        <w:t>17</w:t>
      </w:r>
      <w:r w:rsidR="00E95BC0" w:rsidRPr="00E95BC0">
        <w:rPr>
          <w:rFonts w:ascii="Times New Roman" w:hAnsi="Times New Roman" w:cs="Times New Roman"/>
          <w:sz w:val="28"/>
          <w:szCs w:val="28"/>
        </w:rPr>
        <w:t xml:space="preserve"> «</w:t>
      </w:r>
      <w:r w:rsidR="00E95BC0" w:rsidRPr="00E95BC0">
        <w:rPr>
          <w:rFonts w:ascii="Times New Roman" w:eastAsia="Times New Roman" w:hAnsi="Times New Roman" w:cs="Times New Roman"/>
          <w:bCs/>
          <w:sz w:val="28"/>
          <w:szCs w:val="28"/>
          <w:lang w:val="tt-RU" w:bidi="ar-SA"/>
        </w:rPr>
        <w:t>Об утверждении правил землепользования и застройки Высокогорского сельского поселения</w:t>
      </w:r>
      <w:r w:rsidR="00E95BC0">
        <w:rPr>
          <w:rFonts w:ascii="Times New Roman" w:eastAsia="Times New Roman" w:hAnsi="Times New Roman" w:cs="Times New Roman"/>
          <w:bCs/>
          <w:sz w:val="28"/>
          <w:szCs w:val="28"/>
          <w:lang w:val="tt-RU" w:bidi="ar-SA"/>
        </w:rPr>
        <w:t xml:space="preserve"> </w:t>
      </w:r>
      <w:r w:rsidR="00E95BC0" w:rsidRPr="00E95BC0">
        <w:rPr>
          <w:rFonts w:ascii="Times New Roman" w:eastAsia="Times New Roman" w:hAnsi="Times New Roman" w:cs="Times New Roman"/>
          <w:bCs/>
          <w:sz w:val="28"/>
          <w:szCs w:val="28"/>
          <w:lang w:val="tt-RU" w:bidi="ar-SA"/>
        </w:rPr>
        <w:t>Высокогорского муниципального района</w:t>
      </w:r>
      <w:r w:rsidR="00E95BC0">
        <w:rPr>
          <w:rFonts w:ascii="Times New Roman" w:eastAsia="Times New Roman" w:hAnsi="Times New Roman" w:cs="Times New Roman"/>
          <w:bCs/>
          <w:sz w:val="28"/>
          <w:szCs w:val="28"/>
          <w:lang w:val="tt-RU" w:bidi="ar-SA"/>
        </w:rPr>
        <w:t xml:space="preserve"> </w:t>
      </w:r>
      <w:r w:rsidR="00E95BC0" w:rsidRPr="00E95BC0">
        <w:rPr>
          <w:rFonts w:ascii="Times New Roman" w:eastAsia="Times New Roman" w:hAnsi="Times New Roman" w:cs="Times New Roman"/>
          <w:bCs/>
          <w:sz w:val="28"/>
          <w:szCs w:val="28"/>
          <w:lang w:val="tt-RU" w:bidi="ar-SA"/>
        </w:rPr>
        <w:t>Республики Татарстан</w:t>
      </w:r>
      <w:r w:rsidR="00E95BC0" w:rsidRPr="00124B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761623">
        <w:rPr>
          <w:rFonts w:ascii="Times New Roman" w:hAnsi="Times New Roman" w:cs="Times New Roman"/>
          <w:sz w:val="28"/>
          <w:szCs w:val="28"/>
        </w:rPr>
        <w:t>28.06.2021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623">
        <w:rPr>
          <w:rFonts w:ascii="Times New Roman" w:hAnsi="Times New Roman" w:cs="Times New Roman"/>
          <w:sz w:val="28"/>
          <w:szCs w:val="28"/>
        </w:rPr>
        <w:t>80</w:t>
      </w:r>
      <w:r w:rsidR="00E95BC0">
        <w:rPr>
          <w:rFonts w:ascii="Times New Roman" w:hAnsi="Times New Roman" w:cs="Times New Roman"/>
          <w:sz w:val="28"/>
          <w:szCs w:val="28"/>
        </w:rPr>
        <w:t xml:space="preserve"> «</w:t>
      </w:r>
      <w:r w:rsidR="00E95BC0" w:rsidRPr="00E95BC0">
        <w:rPr>
          <w:rFonts w:ascii="Times New Roman" w:eastAsia="Times New Roman" w:hAnsi="Times New Roman" w:cs="Times New Roman"/>
          <w:bCs/>
          <w:sz w:val="28"/>
          <w:szCs w:val="28"/>
          <w:lang w:val="tt-RU" w:bidi="ar-SA"/>
        </w:rPr>
        <w:t>О внесении изменений в Правила землепользования и застройки Высокогорского сельского поселения Высокогорского муниципального района Республики Татарстан</w:t>
      </w:r>
      <w:r w:rsidR="00E95BC0" w:rsidRPr="00124B8F">
        <w:rPr>
          <w:rFonts w:ascii="Times New Roman" w:hAnsi="Times New Roman" w:cs="Times New Roman"/>
          <w:sz w:val="28"/>
          <w:szCs w:val="28"/>
        </w:rPr>
        <w:t>»</w:t>
      </w:r>
      <w:r w:rsidRPr="00E95BC0">
        <w:rPr>
          <w:rFonts w:ascii="Times New Roman" w:eastAsia="Times New Roman" w:hAnsi="Times New Roman" w:cs="Times New Roman"/>
          <w:bCs/>
          <w:sz w:val="28"/>
          <w:szCs w:val="28"/>
          <w:lang w:val="tt-RU" w:bidi="ar-SA"/>
        </w:rPr>
        <w:t>.</w:t>
      </w:r>
    </w:p>
    <w:p w14:paraId="4258A50F" w14:textId="657B010C" w:rsidR="00487C9A" w:rsidRPr="00635F66" w:rsidRDefault="00E95BC0" w:rsidP="00487C9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7C9A" w:rsidRPr="00635F6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</w:t>
      </w:r>
      <w:r w:rsidR="00487C9A" w:rsidRPr="00635F66">
        <w:rPr>
          <w:rFonts w:ascii="Times New Roman" w:hAnsi="Times New Roman" w:cs="Times New Roman"/>
          <w:sz w:val="28"/>
          <w:szCs w:val="28"/>
        </w:rPr>
        <w:lastRenderedPageBreak/>
        <w:t>комиссию Совета Высокогорского муниципального района Республики Татарстан по взаимодействию с органами местного самоуправления поселений, законности и правопорядку.</w:t>
      </w:r>
    </w:p>
    <w:p w14:paraId="5DC10C3C" w14:textId="77777777" w:rsidR="00487C9A" w:rsidRPr="00635F66" w:rsidRDefault="00487C9A" w:rsidP="00487C9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FF4731" w14:textId="66C74493" w:rsidR="00487C9A" w:rsidRPr="00635F66" w:rsidRDefault="00E95BC0" w:rsidP="00487C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87C9A" w:rsidRPr="00635F66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87C9A" w:rsidRPr="00635F66">
        <w:rPr>
          <w:rFonts w:ascii="Times New Roman" w:hAnsi="Times New Roman" w:cs="Times New Roman"/>
          <w:sz w:val="28"/>
          <w:szCs w:val="28"/>
        </w:rPr>
        <w:t xml:space="preserve"> Совета,</w:t>
      </w:r>
    </w:p>
    <w:p w14:paraId="5E754935" w14:textId="7645B86C" w:rsidR="009418F9" w:rsidRDefault="00E95BC0" w:rsidP="00487C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87C9A" w:rsidRPr="00635F6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87C9A" w:rsidRPr="00635F66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А.Ш. Шакиров</w:t>
      </w:r>
    </w:p>
    <w:p w14:paraId="08FB5EF6" w14:textId="77777777" w:rsidR="00487C9A" w:rsidRDefault="00487C9A" w:rsidP="00487C9A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  <w:sectPr w:rsidR="00487C9A" w:rsidSect="0081539A">
          <w:type w:val="continuous"/>
          <w:pgSz w:w="11900" w:h="16840"/>
          <w:pgMar w:top="1134" w:right="567" w:bottom="1134" w:left="1134" w:header="0" w:footer="14298" w:gutter="0"/>
          <w:cols w:space="720"/>
          <w:noEndnote/>
          <w:docGrid w:linePitch="360"/>
        </w:sectPr>
      </w:pPr>
      <w:bookmarkStart w:id="0" w:name="_GoBack"/>
      <w:bookmarkEnd w:id="0"/>
    </w:p>
    <w:p w14:paraId="4D1DF719" w14:textId="77777777" w:rsidR="00487C9A" w:rsidRDefault="00487C9A" w:rsidP="00487C9A">
      <w:pPr>
        <w:pStyle w:val="52"/>
        <w:rPr>
          <w:b/>
          <w:szCs w:val="22"/>
        </w:rPr>
      </w:pPr>
    </w:p>
    <w:sectPr w:rsidR="00487C9A" w:rsidSect="00487C9A">
      <w:footnotePr>
        <w:numFmt w:val="chicago"/>
      </w:footnotePr>
      <w:endnotePr>
        <w:numFmt w:val="decimal"/>
      </w:endnotePr>
      <w:pgSz w:w="11906" w:h="16838"/>
      <w:pgMar w:top="805" w:right="566" w:bottom="851" w:left="1134" w:header="426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B3CE6" w14:textId="77777777" w:rsidR="000203F9" w:rsidRDefault="000203F9">
      <w:r>
        <w:separator/>
      </w:r>
    </w:p>
  </w:endnote>
  <w:endnote w:type="continuationSeparator" w:id="0">
    <w:p w14:paraId="7EEF18C7" w14:textId="77777777" w:rsidR="000203F9" w:rsidRDefault="0002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C0AAA" w14:textId="77777777" w:rsidR="000203F9" w:rsidRDefault="000203F9"/>
  </w:footnote>
  <w:footnote w:type="continuationSeparator" w:id="0">
    <w:p w14:paraId="0BA92097" w14:textId="77777777" w:rsidR="000203F9" w:rsidRDefault="000203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EAA8F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823594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A616349"/>
    <w:multiLevelType w:val="hybridMultilevel"/>
    <w:tmpl w:val="80B2C434"/>
    <w:lvl w:ilvl="0" w:tplc="AFC4637C">
      <w:start w:val="29"/>
      <w:numFmt w:val="bullet"/>
      <w:lvlText w:val="-"/>
      <w:lvlJc w:val="left"/>
      <w:pPr>
        <w:tabs>
          <w:tab w:val="num" w:pos="2329"/>
        </w:tabs>
        <w:ind w:left="2329" w:hanging="90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C97CE7"/>
    <w:multiLevelType w:val="hybridMultilevel"/>
    <w:tmpl w:val="1E16B062"/>
    <w:lvl w:ilvl="0" w:tplc="5D10B30C">
      <w:start w:val="1"/>
      <w:numFmt w:val="bullet"/>
      <w:lvlText w:val="-"/>
      <w:lvlJc w:val="left"/>
      <w:pPr>
        <w:tabs>
          <w:tab w:val="num" w:pos="1702"/>
        </w:tabs>
        <w:ind w:left="851" w:firstLine="851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24E35FA4"/>
    <w:multiLevelType w:val="hybridMultilevel"/>
    <w:tmpl w:val="26608F22"/>
    <w:lvl w:ilvl="0" w:tplc="86D63410">
      <w:start w:val="1"/>
      <w:numFmt w:val="bullet"/>
      <w:pStyle w:val="1"/>
      <w:lvlText w:val=""/>
      <w:lvlJc w:val="left"/>
      <w:pPr>
        <w:ind w:left="4876" w:hanging="556"/>
      </w:pPr>
      <w:rPr>
        <w:rFonts w:ascii="Symbol" w:hAnsi="Symbol" w:hint="default"/>
        <w:color w:val="000000"/>
      </w:rPr>
    </w:lvl>
    <w:lvl w:ilvl="1" w:tplc="04190003">
      <w:start w:val="1"/>
      <w:numFmt w:val="bullet"/>
      <w:pStyle w:val="a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F3998"/>
    <w:multiLevelType w:val="multilevel"/>
    <w:tmpl w:val="996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93CDE"/>
    <w:multiLevelType w:val="multilevel"/>
    <w:tmpl w:val="9F96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06716"/>
    <w:multiLevelType w:val="hybridMultilevel"/>
    <w:tmpl w:val="8648D9CE"/>
    <w:lvl w:ilvl="0" w:tplc="8A426DE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F4308B"/>
    <w:multiLevelType w:val="multilevel"/>
    <w:tmpl w:val="F3AC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571EF"/>
    <w:multiLevelType w:val="multilevel"/>
    <w:tmpl w:val="731ECB50"/>
    <w:lvl w:ilvl="0">
      <w:start w:val="10"/>
      <w:numFmt w:val="decimal"/>
      <w:lvlText w:val="%1........"/>
      <w:lvlJc w:val="left"/>
      <w:pPr>
        <w:ind w:left="2160" w:hanging="2160"/>
      </w:pPr>
      <w:rPr>
        <w:rFonts w:hint="default"/>
        <w:color w:val="auto"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112" w:hanging="1440"/>
      </w:pPr>
      <w:rPr>
        <w:rFonts w:hint="default"/>
        <w:color w:val="auto"/>
        <w:sz w:val="28"/>
      </w:rPr>
    </w:lvl>
  </w:abstractNum>
  <w:abstractNum w:abstractNumId="15" w15:restartNumberingAfterBreak="0">
    <w:nsid w:val="3B4A3C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E551EF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E1C0059"/>
    <w:multiLevelType w:val="hybridMultilevel"/>
    <w:tmpl w:val="7A72C282"/>
    <w:lvl w:ilvl="0" w:tplc="C7D824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638F9"/>
    <w:multiLevelType w:val="multilevel"/>
    <w:tmpl w:val="CDC6DFFA"/>
    <w:lvl w:ilvl="0">
      <w:start w:val="1"/>
      <w:numFmt w:val="bullet"/>
      <w:lvlText w:val="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1E93D87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6044DA6"/>
    <w:multiLevelType w:val="multilevel"/>
    <w:tmpl w:val="F3A0DED4"/>
    <w:lvl w:ilvl="0">
      <w:start w:val="1"/>
      <w:numFmt w:val="decimal"/>
      <w:lvlText w:val="%1.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134" w:hanging="42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4242"/>
        </w:tabs>
        <w:ind w:left="3845" w:hanging="425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77"/>
        </w:tabs>
        <w:ind w:left="1419" w:hanging="851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1134" w:hanging="425"/>
      </w:pPr>
      <w:rPr>
        <w:rFonts w:hint="default"/>
      </w:rPr>
    </w:lvl>
  </w:abstractNum>
  <w:abstractNum w:abstractNumId="21" w15:restartNumberingAfterBreak="0">
    <w:nsid w:val="46487007"/>
    <w:multiLevelType w:val="multilevel"/>
    <w:tmpl w:val="352A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23" w15:restartNumberingAfterBreak="0">
    <w:nsid w:val="4E961B39"/>
    <w:multiLevelType w:val="multilevel"/>
    <w:tmpl w:val="2C3A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C43183"/>
    <w:multiLevelType w:val="hybridMultilevel"/>
    <w:tmpl w:val="73701EE8"/>
    <w:lvl w:ilvl="0" w:tplc="04190001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74228"/>
    <w:multiLevelType w:val="hybridMultilevel"/>
    <w:tmpl w:val="799005E6"/>
    <w:lvl w:ilvl="0" w:tplc="AFC4637C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87429"/>
    <w:multiLevelType w:val="multilevel"/>
    <w:tmpl w:val="67C42A74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7" w15:restartNumberingAfterBreak="0">
    <w:nsid w:val="5653658E"/>
    <w:multiLevelType w:val="multilevel"/>
    <w:tmpl w:val="8E606A02"/>
    <w:lvl w:ilvl="0">
      <w:start w:val="1"/>
      <w:numFmt w:val="decimal"/>
      <w:pStyle w:val="30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27776D"/>
    <w:multiLevelType w:val="hybridMultilevel"/>
    <w:tmpl w:val="5A2A639E"/>
    <w:lvl w:ilvl="0" w:tplc="04190001">
      <w:start w:val="1"/>
      <w:numFmt w:val="bullet"/>
      <w:pStyle w:val="2"/>
      <w:lvlText w:val=""/>
      <w:lvlJc w:val="left"/>
      <w:pPr>
        <w:ind w:left="1800" w:hanging="66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1B4828"/>
    <w:multiLevelType w:val="multilevel"/>
    <w:tmpl w:val="E59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3D3CBB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60C77B16"/>
    <w:multiLevelType w:val="multilevel"/>
    <w:tmpl w:val="102226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64D338E8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6A2D07D7"/>
    <w:multiLevelType w:val="hybridMultilevel"/>
    <w:tmpl w:val="17D47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0BC2EA3"/>
    <w:multiLevelType w:val="multilevel"/>
    <w:tmpl w:val="D164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D344E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78744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4D36AB"/>
    <w:multiLevelType w:val="multilevel"/>
    <w:tmpl w:val="DE60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571DB5"/>
    <w:multiLevelType w:val="multilevel"/>
    <w:tmpl w:val="109A4C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397928"/>
    <w:multiLevelType w:val="hybridMultilevel"/>
    <w:tmpl w:val="C73CC792"/>
    <w:lvl w:ilvl="0" w:tplc="151AE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8"/>
  </w:num>
  <w:num w:numId="3">
    <w:abstractNumId w:val="6"/>
  </w:num>
  <w:num w:numId="4">
    <w:abstractNumId w:val="27"/>
  </w:num>
  <w:num w:numId="5">
    <w:abstractNumId w:val="7"/>
  </w:num>
  <w:num w:numId="6">
    <w:abstractNumId w:val="37"/>
  </w:num>
  <w:num w:numId="7">
    <w:abstractNumId w:val="4"/>
  </w:num>
  <w:num w:numId="8">
    <w:abstractNumId w:val="1"/>
  </w:num>
  <w:num w:numId="9">
    <w:abstractNumId w:val="20"/>
  </w:num>
  <w:num w:numId="10">
    <w:abstractNumId w:val="0"/>
  </w:num>
  <w:num w:numId="11">
    <w:abstractNumId w:val="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5"/>
  </w:num>
  <w:num w:numId="16">
    <w:abstractNumId w:val="24"/>
  </w:num>
  <w:num w:numId="17">
    <w:abstractNumId w:val="33"/>
  </w:num>
  <w:num w:numId="18">
    <w:abstractNumId w:val="18"/>
  </w:num>
  <w:num w:numId="19">
    <w:abstractNumId w:val="12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</w:num>
  <w:num w:numId="22">
    <w:abstractNumId w:val="5"/>
  </w:num>
  <w:num w:numId="23">
    <w:abstractNumId w:val="17"/>
  </w:num>
  <w:num w:numId="24">
    <w:abstractNumId w:val="22"/>
  </w:num>
  <w:num w:numId="25">
    <w:abstractNumId w:val="26"/>
  </w:num>
  <w:num w:numId="26">
    <w:abstractNumId w:val="14"/>
  </w:num>
  <w:num w:numId="27">
    <w:abstractNumId w:val="36"/>
  </w:num>
  <w:num w:numId="28">
    <w:abstractNumId w:val="2"/>
  </w:num>
  <w:num w:numId="29">
    <w:abstractNumId w:val="15"/>
  </w:num>
  <w:num w:numId="30">
    <w:abstractNumId w:val="16"/>
  </w:num>
  <w:num w:numId="31">
    <w:abstractNumId w:val="35"/>
  </w:num>
  <w:num w:numId="32">
    <w:abstractNumId w:val="19"/>
  </w:num>
  <w:num w:numId="33">
    <w:abstractNumId w:val="32"/>
  </w:num>
  <w:num w:numId="34">
    <w:abstractNumId w:val="39"/>
  </w:num>
  <w:num w:numId="35">
    <w:abstractNumId w:val="30"/>
  </w:num>
  <w:num w:numId="36">
    <w:abstractNumId w:val="31"/>
  </w:num>
  <w:num w:numId="37">
    <w:abstractNumId w:val="11"/>
  </w:num>
  <w:num w:numId="38">
    <w:abstractNumId w:val="34"/>
  </w:num>
  <w:num w:numId="39">
    <w:abstractNumId w:val="23"/>
  </w:num>
  <w:num w:numId="40">
    <w:abstractNumId w:val="13"/>
  </w:num>
  <w:num w:numId="41">
    <w:abstractNumId w:val="10"/>
  </w:num>
  <w:num w:numId="42">
    <w:abstractNumId w:val="38"/>
  </w:num>
  <w:num w:numId="43">
    <w:abstractNumId w:val="21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03F9"/>
    <w:rsid w:val="0010421D"/>
    <w:rsid w:val="00127F12"/>
    <w:rsid w:val="001929DD"/>
    <w:rsid w:val="001A309A"/>
    <w:rsid w:val="001A7829"/>
    <w:rsid w:val="001D49AC"/>
    <w:rsid w:val="00205A0B"/>
    <w:rsid w:val="00214732"/>
    <w:rsid w:val="00235874"/>
    <w:rsid w:val="00246F40"/>
    <w:rsid w:val="002A18CD"/>
    <w:rsid w:val="003254B8"/>
    <w:rsid w:val="00337549"/>
    <w:rsid w:val="003D5469"/>
    <w:rsid w:val="00456F2F"/>
    <w:rsid w:val="00487C9A"/>
    <w:rsid w:val="005227E2"/>
    <w:rsid w:val="00534E40"/>
    <w:rsid w:val="0055469A"/>
    <w:rsid w:val="00562CA4"/>
    <w:rsid w:val="005C4EB7"/>
    <w:rsid w:val="00645A92"/>
    <w:rsid w:val="00645BDA"/>
    <w:rsid w:val="007356DD"/>
    <w:rsid w:val="00761623"/>
    <w:rsid w:val="00776320"/>
    <w:rsid w:val="00814B4E"/>
    <w:rsid w:val="0081539A"/>
    <w:rsid w:val="008252BD"/>
    <w:rsid w:val="008A041C"/>
    <w:rsid w:val="008D51D2"/>
    <w:rsid w:val="009407DF"/>
    <w:rsid w:val="009418F9"/>
    <w:rsid w:val="00971F67"/>
    <w:rsid w:val="00972534"/>
    <w:rsid w:val="009806E0"/>
    <w:rsid w:val="009B36D9"/>
    <w:rsid w:val="00A24B6D"/>
    <w:rsid w:val="00A67526"/>
    <w:rsid w:val="00AC5495"/>
    <w:rsid w:val="00AE19D3"/>
    <w:rsid w:val="00B74AE5"/>
    <w:rsid w:val="00BC21A2"/>
    <w:rsid w:val="00C1086C"/>
    <w:rsid w:val="00C7184A"/>
    <w:rsid w:val="00C71F08"/>
    <w:rsid w:val="00C8677E"/>
    <w:rsid w:val="00D64CA2"/>
    <w:rsid w:val="00E46886"/>
    <w:rsid w:val="00E95BC0"/>
    <w:rsid w:val="00EA71CE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AFC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9806E0"/>
    <w:rPr>
      <w:color w:val="000000"/>
    </w:rPr>
  </w:style>
  <w:style w:type="paragraph" w:styleId="10">
    <w:name w:val="heading 1"/>
    <w:aliases w:val="Заголовок 1 Знак Знак Знак,Заголовок 1 Знак Знак"/>
    <w:next w:val="a2"/>
    <w:link w:val="11"/>
    <w:uiPriority w:val="9"/>
    <w:qFormat/>
    <w:rsid w:val="00487C9A"/>
    <w:pPr>
      <w:keepNext/>
      <w:pageBreakBefore/>
      <w:widowControl/>
      <w:spacing w:after="240"/>
      <w:ind w:left="709"/>
      <w:outlineLvl w:val="0"/>
    </w:pPr>
    <w:rPr>
      <w:rFonts w:ascii="Times New Roman" w:eastAsia="Calibri" w:hAnsi="Times New Roman" w:cs="Times New Roman"/>
      <w:b/>
      <w:bCs/>
      <w:caps/>
      <w:kern w:val="32"/>
      <w:sz w:val="28"/>
      <w:szCs w:val="32"/>
      <w:lang w:bidi="ar-SA"/>
    </w:rPr>
  </w:style>
  <w:style w:type="paragraph" w:styleId="20">
    <w:name w:val="heading 2"/>
    <w:next w:val="a2"/>
    <w:link w:val="21"/>
    <w:autoRedefine/>
    <w:uiPriority w:val="9"/>
    <w:qFormat/>
    <w:rsid w:val="00487C9A"/>
    <w:pPr>
      <w:keepNext/>
      <w:widowControl/>
      <w:ind w:firstLine="709"/>
      <w:jc w:val="both"/>
      <w:outlineLvl w:val="1"/>
    </w:pPr>
    <w:rPr>
      <w:rFonts w:ascii="Times New Roman" w:eastAsia="Calibri" w:hAnsi="Times New Roman" w:cs="Times New Roman"/>
      <w:b/>
      <w:bCs/>
      <w:iCs/>
      <w:color w:val="000000"/>
      <w:lang w:bidi="ar-SA"/>
    </w:rPr>
  </w:style>
  <w:style w:type="paragraph" w:styleId="3">
    <w:name w:val="heading 3"/>
    <w:aliases w:val="ПодЗаголовок"/>
    <w:next w:val="a2"/>
    <w:link w:val="31"/>
    <w:qFormat/>
    <w:rsid w:val="00487C9A"/>
    <w:pPr>
      <w:keepNext/>
      <w:widowControl/>
      <w:numPr>
        <w:ilvl w:val="2"/>
        <w:numId w:val="9"/>
      </w:numPr>
      <w:tabs>
        <w:tab w:val="left" w:pos="1701"/>
        <w:tab w:val="left" w:pos="2835"/>
      </w:tabs>
      <w:spacing w:before="240" w:after="120" w:line="360" w:lineRule="auto"/>
      <w:outlineLvl w:val="2"/>
    </w:pPr>
    <w:rPr>
      <w:rFonts w:ascii="Arial" w:eastAsia="Calibri" w:hAnsi="Arial" w:cs="Arial"/>
      <w:b/>
      <w:bCs/>
      <w:i/>
      <w:szCs w:val="26"/>
      <w:lang w:bidi="ar-SA"/>
    </w:rPr>
  </w:style>
  <w:style w:type="paragraph" w:styleId="4">
    <w:name w:val="heading 4"/>
    <w:basedOn w:val="3"/>
    <w:next w:val="a1"/>
    <w:link w:val="40"/>
    <w:uiPriority w:val="9"/>
    <w:qFormat/>
    <w:rsid w:val="00487C9A"/>
    <w:pPr>
      <w:numPr>
        <w:ilvl w:val="3"/>
      </w:numPr>
      <w:spacing w:line="312" w:lineRule="auto"/>
      <w:outlineLvl w:val="3"/>
    </w:pPr>
    <w:rPr>
      <w:rFonts w:ascii="Calibri" w:hAnsi="Calibri" w:cs="Times New Roman"/>
      <w:bCs w:val="0"/>
      <w:i w:val="0"/>
      <w:sz w:val="26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487C9A"/>
    <w:pPr>
      <w:widowControl/>
      <w:numPr>
        <w:ilvl w:val="4"/>
        <w:numId w:val="9"/>
      </w:numPr>
      <w:suppressAutoHyphens/>
      <w:spacing w:before="240" w:after="60" w:line="360" w:lineRule="auto"/>
      <w:outlineLvl w:val="4"/>
    </w:pPr>
    <w:rPr>
      <w:rFonts w:ascii="Calibri" w:eastAsia="Calibri" w:hAnsi="Calibri" w:cs="Times New Roman"/>
      <w:b/>
      <w:bCs/>
      <w:i/>
      <w:iCs/>
      <w:color w:val="auto"/>
      <w:szCs w:val="26"/>
      <w:lang w:eastAsia="en-US" w:bidi="ar-SA"/>
    </w:rPr>
  </w:style>
  <w:style w:type="paragraph" w:styleId="6">
    <w:name w:val="heading 6"/>
    <w:basedOn w:val="a1"/>
    <w:next w:val="a1"/>
    <w:link w:val="60"/>
    <w:uiPriority w:val="9"/>
    <w:qFormat/>
    <w:rsid w:val="00487C9A"/>
    <w:pPr>
      <w:keepNext/>
      <w:widowControl/>
      <w:numPr>
        <w:ilvl w:val="5"/>
        <w:numId w:val="9"/>
      </w:numPr>
      <w:spacing w:before="120" w:after="240"/>
      <w:outlineLvl w:val="5"/>
    </w:pPr>
    <w:rPr>
      <w:rFonts w:ascii="Calibri" w:eastAsia="Calibri" w:hAnsi="Calibri" w:cs="Times New Roman"/>
      <w:bCs/>
      <w:i/>
      <w:color w:val="auto"/>
      <w:lang w:eastAsia="en-US" w:bidi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rPr>
      <w:color w:val="0066CC"/>
      <w:u w:val="single"/>
    </w:rPr>
  </w:style>
  <w:style w:type="character" w:customStyle="1" w:styleId="32">
    <w:name w:val="Основной текст (3)_"/>
    <w:basedOn w:val="a3"/>
    <w:link w:val="3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_"/>
    <w:basedOn w:val="a3"/>
    <w:link w:val="2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_"/>
    <w:basedOn w:val="a3"/>
    <w:link w:val="4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3">
    <w:name w:val="Основной текст (3)"/>
    <w:basedOn w:val="a1"/>
    <w:link w:val="32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3">
    <w:name w:val="Основной текст (2)"/>
    <w:basedOn w:val="a1"/>
    <w:link w:val="2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2">
    <w:name w:val="Основной текст (4)"/>
    <w:basedOn w:val="a1"/>
    <w:link w:val="41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7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1"/>
    <w:link w:val="a8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3"/>
    <w:link w:val="a7"/>
    <w:uiPriority w:val="99"/>
    <w:rsid w:val="00C7184A"/>
    <w:rPr>
      <w:color w:val="000000"/>
    </w:rPr>
  </w:style>
  <w:style w:type="paragraph" w:styleId="a9">
    <w:name w:val="footer"/>
    <w:basedOn w:val="a1"/>
    <w:link w:val="aa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C7184A"/>
    <w:rPr>
      <w:color w:val="000000"/>
    </w:rPr>
  </w:style>
  <w:style w:type="paragraph" w:styleId="ab">
    <w:name w:val="Balloon Text"/>
    <w:basedOn w:val="a1"/>
    <w:link w:val="ac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d">
    <w:name w:val="Strong"/>
    <w:basedOn w:val="a3"/>
    <w:uiPriority w:val="22"/>
    <w:qFormat/>
    <w:rsid w:val="00246F40"/>
    <w:rPr>
      <w:b/>
      <w:bCs/>
    </w:rPr>
  </w:style>
  <w:style w:type="paragraph" w:styleId="ae">
    <w:name w:val="List Paragraph"/>
    <w:basedOn w:val="a1"/>
    <w:link w:val="af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0">
    <w:name w:val="Normal (Web)"/>
    <w:basedOn w:val="a1"/>
    <w:uiPriority w:val="99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1">
    <w:name w:val="Заголовок 1 Знак"/>
    <w:aliases w:val="Заголовок 1 Знак Знак Знак Знак,Заголовок 1 Знак Знак Знак1"/>
    <w:basedOn w:val="a3"/>
    <w:link w:val="10"/>
    <w:uiPriority w:val="9"/>
    <w:rsid w:val="00487C9A"/>
    <w:rPr>
      <w:rFonts w:ascii="Times New Roman" w:eastAsia="Calibri" w:hAnsi="Times New Roman" w:cs="Times New Roman"/>
      <w:b/>
      <w:bCs/>
      <w:caps/>
      <w:kern w:val="32"/>
      <w:sz w:val="28"/>
      <w:szCs w:val="32"/>
      <w:lang w:bidi="ar-SA"/>
    </w:rPr>
  </w:style>
  <w:style w:type="character" w:customStyle="1" w:styleId="21">
    <w:name w:val="Заголовок 2 Знак"/>
    <w:basedOn w:val="a3"/>
    <w:link w:val="20"/>
    <w:uiPriority w:val="9"/>
    <w:rsid w:val="00487C9A"/>
    <w:rPr>
      <w:rFonts w:ascii="Times New Roman" w:eastAsia="Calibri" w:hAnsi="Times New Roman" w:cs="Times New Roman"/>
      <w:b/>
      <w:bCs/>
      <w:iCs/>
      <w:color w:val="000000"/>
      <w:lang w:bidi="ar-SA"/>
    </w:rPr>
  </w:style>
  <w:style w:type="character" w:customStyle="1" w:styleId="31">
    <w:name w:val="Заголовок 3 Знак"/>
    <w:aliases w:val="ПодЗаголовок Знак"/>
    <w:basedOn w:val="a3"/>
    <w:link w:val="3"/>
    <w:rsid w:val="00487C9A"/>
    <w:rPr>
      <w:rFonts w:ascii="Arial" w:eastAsia="Calibri" w:hAnsi="Arial" w:cs="Arial"/>
      <w:b/>
      <w:bCs/>
      <w:i/>
      <w:szCs w:val="26"/>
      <w:lang w:bidi="ar-SA"/>
    </w:rPr>
  </w:style>
  <w:style w:type="character" w:customStyle="1" w:styleId="40">
    <w:name w:val="Заголовок 4 Знак"/>
    <w:basedOn w:val="a3"/>
    <w:link w:val="4"/>
    <w:uiPriority w:val="9"/>
    <w:rsid w:val="00487C9A"/>
    <w:rPr>
      <w:rFonts w:ascii="Calibri" w:eastAsia="Calibri" w:hAnsi="Calibri" w:cs="Times New Roman"/>
      <w:b/>
      <w:sz w:val="26"/>
      <w:szCs w:val="28"/>
      <w:lang w:bidi="ar-SA"/>
    </w:rPr>
  </w:style>
  <w:style w:type="character" w:customStyle="1" w:styleId="50">
    <w:name w:val="Заголовок 5 Знак"/>
    <w:basedOn w:val="a3"/>
    <w:link w:val="5"/>
    <w:uiPriority w:val="9"/>
    <w:rsid w:val="00487C9A"/>
    <w:rPr>
      <w:rFonts w:ascii="Calibri" w:eastAsia="Calibri" w:hAnsi="Calibri" w:cs="Times New Roman"/>
      <w:b/>
      <w:bCs/>
      <w:i/>
      <w:iCs/>
      <w:szCs w:val="26"/>
      <w:lang w:eastAsia="en-US" w:bidi="ar-SA"/>
    </w:rPr>
  </w:style>
  <w:style w:type="character" w:customStyle="1" w:styleId="60">
    <w:name w:val="Заголовок 6 Знак"/>
    <w:basedOn w:val="a3"/>
    <w:link w:val="6"/>
    <w:uiPriority w:val="9"/>
    <w:rsid w:val="00487C9A"/>
    <w:rPr>
      <w:rFonts w:ascii="Calibri" w:eastAsia="Calibri" w:hAnsi="Calibri" w:cs="Times New Roman"/>
      <w:bCs/>
      <w:i/>
      <w:lang w:eastAsia="en-US" w:bidi="ar-SA"/>
    </w:rPr>
  </w:style>
  <w:style w:type="paragraph" w:styleId="a2">
    <w:name w:val="Body Text"/>
    <w:aliases w:val="Основной текст Знак Знак"/>
    <w:basedOn w:val="a1"/>
    <w:link w:val="af1"/>
    <w:qFormat/>
    <w:rsid w:val="00487C9A"/>
    <w:pPr>
      <w:widowControl/>
      <w:suppressAutoHyphens/>
      <w:spacing w:line="312" w:lineRule="auto"/>
      <w:ind w:firstLine="720"/>
      <w:jc w:val="both"/>
    </w:pPr>
    <w:rPr>
      <w:rFonts w:ascii="Calibri" w:eastAsia="Calibri" w:hAnsi="Calibri" w:cs="Times New Roman"/>
      <w:color w:val="auto"/>
      <w:lang w:eastAsia="en-US" w:bidi="ar-SA"/>
    </w:rPr>
  </w:style>
  <w:style w:type="character" w:customStyle="1" w:styleId="af1">
    <w:name w:val="Основной текст Знак"/>
    <w:aliases w:val="Основной текст Знак Знак Знак"/>
    <w:basedOn w:val="a3"/>
    <w:link w:val="a2"/>
    <w:rsid w:val="00487C9A"/>
    <w:rPr>
      <w:rFonts w:ascii="Calibri" w:eastAsia="Calibri" w:hAnsi="Calibri" w:cs="Times New Roman"/>
      <w:lang w:eastAsia="en-US" w:bidi="ar-SA"/>
    </w:rPr>
  </w:style>
  <w:style w:type="paragraph" w:styleId="24">
    <w:name w:val="toc 2"/>
    <w:basedOn w:val="a1"/>
    <w:next w:val="a1"/>
    <w:autoRedefine/>
    <w:uiPriority w:val="39"/>
    <w:unhideWhenUsed/>
    <w:qFormat/>
    <w:rsid w:val="00487C9A"/>
    <w:pPr>
      <w:tabs>
        <w:tab w:val="right" w:leader="dot" w:pos="10206"/>
      </w:tabs>
      <w:suppressAutoHyphens/>
      <w:autoSpaceDE w:val="0"/>
      <w:spacing w:before="120" w:line="276" w:lineRule="auto"/>
      <w:ind w:left="284"/>
      <w:jc w:val="both"/>
    </w:pPr>
    <w:rPr>
      <w:rFonts w:ascii="Times New Roman" w:eastAsia="Lucida Sans Unicode" w:hAnsi="Times New Roman" w:cs="Calibri"/>
      <w:b/>
      <w:iCs/>
      <w:noProof/>
      <w:color w:val="auto"/>
      <w:kern w:val="1"/>
      <w:szCs w:val="20"/>
      <w:lang w:eastAsia="ar-SA" w:bidi="ar-SA"/>
    </w:rPr>
  </w:style>
  <w:style w:type="paragraph" w:styleId="30">
    <w:name w:val="toc 3"/>
    <w:basedOn w:val="a1"/>
    <w:next w:val="a1"/>
    <w:autoRedefine/>
    <w:uiPriority w:val="39"/>
    <w:unhideWhenUsed/>
    <w:qFormat/>
    <w:rsid w:val="00487C9A"/>
    <w:pPr>
      <w:numPr>
        <w:numId w:val="4"/>
      </w:numPr>
      <w:tabs>
        <w:tab w:val="left" w:pos="240"/>
        <w:tab w:val="left" w:pos="9923"/>
      </w:tabs>
      <w:suppressAutoHyphens/>
      <w:autoSpaceDE w:val="0"/>
      <w:spacing w:line="264" w:lineRule="auto"/>
      <w:ind w:firstLine="561"/>
      <w:jc w:val="both"/>
    </w:pPr>
    <w:rPr>
      <w:rFonts w:ascii="Times New Roman" w:eastAsia="Lucida Sans Unicode" w:hAnsi="Times New Roman" w:cs="Times New Roman"/>
      <w:color w:val="auto"/>
      <w:kern w:val="1"/>
      <w:lang w:eastAsia="ar-SA" w:bidi="ar-SA"/>
    </w:rPr>
  </w:style>
  <w:style w:type="paragraph" w:styleId="12">
    <w:name w:val="toc 1"/>
    <w:basedOn w:val="24"/>
    <w:next w:val="a1"/>
    <w:autoRedefine/>
    <w:uiPriority w:val="39"/>
    <w:unhideWhenUsed/>
    <w:qFormat/>
    <w:rsid w:val="00487C9A"/>
    <w:pPr>
      <w:ind w:left="426" w:hanging="426"/>
    </w:pPr>
    <w:rPr>
      <w:iCs w:val="0"/>
    </w:rPr>
  </w:style>
  <w:style w:type="paragraph" w:styleId="51">
    <w:name w:val="toc 5"/>
    <w:basedOn w:val="a1"/>
    <w:next w:val="a1"/>
    <w:autoRedefine/>
    <w:uiPriority w:val="39"/>
    <w:unhideWhenUsed/>
    <w:rsid w:val="00487C9A"/>
    <w:pPr>
      <w:suppressAutoHyphens/>
      <w:autoSpaceDE w:val="0"/>
      <w:spacing w:line="264" w:lineRule="auto"/>
    </w:pPr>
    <w:rPr>
      <w:rFonts w:ascii="Times New Roman" w:eastAsia="Lucida Sans Unicode" w:hAnsi="Times New Roman" w:cs="Calibri"/>
      <w:color w:val="auto"/>
      <w:kern w:val="1"/>
      <w:szCs w:val="20"/>
      <w:lang w:eastAsia="ar-SA" w:bidi="ar-SA"/>
    </w:rPr>
  </w:style>
  <w:style w:type="paragraph" w:styleId="a">
    <w:name w:val="List Bullet"/>
    <w:basedOn w:val="a1"/>
    <w:uiPriority w:val="99"/>
    <w:unhideWhenUsed/>
    <w:rsid w:val="00487C9A"/>
    <w:pPr>
      <w:widowControl/>
      <w:numPr>
        <w:numId w:val="10"/>
      </w:numPr>
      <w:spacing w:after="200" w:line="276" w:lineRule="auto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Список маркированный 1"/>
    <w:basedOn w:val="a1"/>
    <w:qFormat/>
    <w:rsid w:val="00487C9A"/>
    <w:pPr>
      <w:widowControl/>
      <w:numPr>
        <w:numId w:val="11"/>
      </w:numPr>
      <w:tabs>
        <w:tab w:val="left" w:pos="1276"/>
      </w:tabs>
      <w:suppressAutoHyphens/>
      <w:spacing w:line="336" w:lineRule="auto"/>
      <w:jc w:val="both"/>
    </w:pPr>
    <w:rPr>
      <w:rFonts w:ascii="Calibri" w:eastAsia="Calibri" w:hAnsi="Calibri" w:cs="Times New Roman"/>
      <w:color w:val="auto"/>
      <w:lang w:eastAsia="en-US" w:bidi="ar-SA"/>
    </w:rPr>
  </w:style>
  <w:style w:type="paragraph" w:customStyle="1" w:styleId="a0">
    <w:name w:val="Основной текст с точкой"/>
    <w:basedOn w:val="a1"/>
    <w:rsid w:val="00487C9A"/>
    <w:pPr>
      <w:widowControl/>
      <w:numPr>
        <w:ilvl w:val="1"/>
        <w:numId w:val="11"/>
      </w:numPr>
      <w:tabs>
        <w:tab w:val="left" w:pos="709"/>
      </w:tabs>
      <w:spacing w:before="60" w:line="360" w:lineRule="auto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5">
    <w:name w:val="Body Text 2"/>
    <w:basedOn w:val="a1"/>
    <w:link w:val="26"/>
    <w:uiPriority w:val="99"/>
    <w:semiHidden/>
    <w:unhideWhenUsed/>
    <w:rsid w:val="00487C9A"/>
    <w:pPr>
      <w:widowControl/>
      <w:spacing w:after="120" w:line="480" w:lineRule="auto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26">
    <w:name w:val="Основной текст 2 Знак"/>
    <w:basedOn w:val="a3"/>
    <w:link w:val="25"/>
    <w:uiPriority w:val="99"/>
    <w:semiHidden/>
    <w:rsid w:val="00487C9A"/>
    <w:rPr>
      <w:rFonts w:ascii="Calibri" w:eastAsia="Calibri" w:hAnsi="Calibri" w:cs="Times New Roman"/>
      <w:sz w:val="20"/>
      <w:szCs w:val="20"/>
      <w:lang w:eastAsia="en-US" w:bidi="ar-SA"/>
    </w:rPr>
  </w:style>
  <w:style w:type="paragraph" w:styleId="af2">
    <w:name w:val="endnote text"/>
    <w:basedOn w:val="a1"/>
    <w:link w:val="af3"/>
    <w:uiPriority w:val="99"/>
    <w:semiHidden/>
    <w:unhideWhenUsed/>
    <w:rsid w:val="00487C9A"/>
    <w:pPr>
      <w:widowControl/>
      <w:tabs>
        <w:tab w:val="num" w:pos="0"/>
      </w:tabs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f3">
    <w:name w:val="Текст концевой сноски Знак"/>
    <w:basedOn w:val="a3"/>
    <w:link w:val="af2"/>
    <w:uiPriority w:val="99"/>
    <w:semiHidden/>
    <w:rsid w:val="00487C9A"/>
    <w:rPr>
      <w:rFonts w:ascii="Calibri" w:eastAsia="Calibri" w:hAnsi="Calibri" w:cs="Times New Roman"/>
      <w:sz w:val="20"/>
      <w:szCs w:val="20"/>
      <w:lang w:eastAsia="en-US" w:bidi="ar-SA"/>
    </w:rPr>
  </w:style>
  <w:style w:type="character" w:styleId="af4">
    <w:name w:val="endnote reference"/>
    <w:basedOn w:val="a3"/>
    <w:uiPriority w:val="99"/>
    <w:semiHidden/>
    <w:unhideWhenUsed/>
    <w:rsid w:val="00487C9A"/>
    <w:rPr>
      <w:vertAlign w:val="superscript"/>
    </w:rPr>
  </w:style>
  <w:style w:type="paragraph" w:styleId="af5">
    <w:name w:val="footnote text"/>
    <w:basedOn w:val="a1"/>
    <w:link w:val="af6"/>
    <w:uiPriority w:val="99"/>
    <w:semiHidden/>
    <w:unhideWhenUsed/>
    <w:rsid w:val="00487C9A"/>
    <w:pPr>
      <w:widowControl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f6">
    <w:name w:val="Текст сноски Знак"/>
    <w:basedOn w:val="a3"/>
    <w:link w:val="af5"/>
    <w:uiPriority w:val="99"/>
    <w:semiHidden/>
    <w:rsid w:val="00487C9A"/>
    <w:rPr>
      <w:rFonts w:ascii="Calibri" w:eastAsia="Calibri" w:hAnsi="Calibri" w:cs="Times New Roman"/>
      <w:sz w:val="20"/>
      <w:szCs w:val="20"/>
      <w:lang w:eastAsia="en-US" w:bidi="ar-SA"/>
    </w:rPr>
  </w:style>
  <w:style w:type="character" w:styleId="af7">
    <w:name w:val="footnote reference"/>
    <w:basedOn w:val="a3"/>
    <w:uiPriority w:val="99"/>
    <w:semiHidden/>
    <w:unhideWhenUsed/>
    <w:rsid w:val="00487C9A"/>
    <w:rPr>
      <w:vertAlign w:val="superscript"/>
    </w:rPr>
  </w:style>
  <w:style w:type="table" w:styleId="af8">
    <w:name w:val="Table Grid"/>
    <w:basedOn w:val="a4"/>
    <w:uiPriority w:val="59"/>
    <w:rsid w:val="00487C9A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3"/>
    <w:rsid w:val="00487C9A"/>
  </w:style>
  <w:style w:type="paragraph" w:styleId="27">
    <w:name w:val="Body Text Indent 2"/>
    <w:basedOn w:val="a1"/>
    <w:link w:val="28"/>
    <w:uiPriority w:val="99"/>
    <w:semiHidden/>
    <w:unhideWhenUsed/>
    <w:rsid w:val="00487C9A"/>
    <w:pPr>
      <w:widowControl/>
      <w:tabs>
        <w:tab w:val="num" w:pos="0"/>
      </w:tabs>
      <w:spacing w:after="120" w:line="480" w:lineRule="auto"/>
      <w:ind w:left="283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28">
    <w:name w:val="Основной текст с отступом 2 Знак"/>
    <w:basedOn w:val="a3"/>
    <w:link w:val="27"/>
    <w:uiPriority w:val="99"/>
    <w:semiHidden/>
    <w:rsid w:val="00487C9A"/>
    <w:rPr>
      <w:rFonts w:ascii="Calibri" w:eastAsia="Calibri" w:hAnsi="Calibri" w:cs="Times New Roman"/>
      <w:sz w:val="20"/>
      <w:szCs w:val="20"/>
      <w:lang w:eastAsia="en-US" w:bidi="ar-SA"/>
    </w:rPr>
  </w:style>
  <w:style w:type="paragraph" w:customStyle="1" w:styleId="13">
    <w:name w:val="Абзац списка1"/>
    <w:basedOn w:val="a1"/>
    <w:rsid w:val="00487C9A"/>
    <w:pPr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FontStyle193">
    <w:name w:val="Font Style193"/>
    <w:uiPriority w:val="99"/>
    <w:rsid w:val="00487C9A"/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Body Text Indent"/>
    <w:basedOn w:val="a1"/>
    <w:link w:val="afa"/>
    <w:uiPriority w:val="99"/>
    <w:unhideWhenUsed/>
    <w:rsid w:val="00487C9A"/>
    <w:pPr>
      <w:widowControl/>
      <w:spacing w:after="120" w:line="276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fa">
    <w:name w:val="Основной текст с отступом Знак"/>
    <w:basedOn w:val="a3"/>
    <w:link w:val="af9"/>
    <w:uiPriority w:val="99"/>
    <w:rsid w:val="00487C9A"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23">
    <w:name w:val="Список нумерованный 1)2)3)"/>
    <w:qFormat/>
    <w:rsid w:val="00487C9A"/>
    <w:pPr>
      <w:widowControl/>
      <w:numPr>
        <w:numId w:val="19"/>
      </w:numPr>
      <w:spacing w:line="360" w:lineRule="auto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0">
    <w:name w:val="Заг 0"/>
    <w:basedOn w:val="a1"/>
    <w:qFormat/>
    <w:rsid w:val="00487C9A"/>
    <w:pPr>
      <w:widowControl/>
      <w:autoSpaceDE w:val="0"/>
      <w:autoSpaceDN w:val="0"/>
      <w:adjustRightInd w:val="0"/>
      <w:spacing w:before="240" w:after="240"/>
      <w:jc w:val="center"/>
    </w:pPr>
    <w:rPr>
      <w:rFonts w:ascii="Arial CYR" w:eastAsia="Times New Roman" w:hAnsi="Arial CYR" w:cs="Times New Roman"/>
      <w:b/>
      <w:color w:val="auto"/>
      <w:sz w:val="32"/>
      <w:szCs w:val="32"/>
      <w:lang w:eastAsia="en-US" w:bidi="ar-SA"/>
    </w:rPr>
  </w:style>
  <w:style w:type="paragraph" w:styleId="afb">
    <w:name w:val="No Spacing"/>
    <w:link w:val="afc"/>
    <w:uiPriority w:val="1"/>
    <w:qFormat/>
    <w:rsid w:val="00487C9A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customStyle="1" w:styleId="afc">
    <w:name w:val="Без интервала Знак"/>
    <w:basedOn w:val="a3"/>
    <w:link w:val="afb"/>
    <w:uiPriority w:val="1"/>
    <w:rsid w:val="00487C9A"/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2">
    <w:name w:val="Список маркированный 2"/>
    <w:basedOn w:val="a1"/>
    <w:link w:val="29"/>
    <w:qFormat/>
    <w:rsid w:val="00487C9A"/>
    <w:pPr>
      <w:widowControl/>
      <w:numPr>
        <w:numId w:val="20"/>
      </w:numPr>
      <w:tabs>
        <w:tab w:val="left" w:pos="1560"/>
      </w:tabs>
      <w:spacing w:line="360" w:lineRule="auto"/>
      <w:jc w:val="both"/>
    </w:pPr>
    <w:rPr>
      <w:rFonts w:ascii="Arial" w:eastAsia="Calibri" w:hAnsi="Arial" w:cs="Times New Roman"/>
      <w:color w:val="auto"/>
      <w:lang w:eastAsia="en-US" w:bidi="ar-SA"/>
    </w:rPr>
  </w:style>
  <w:style w:type="character" w:customStyle="1" w:styleId="29">
    <w:name w:val="Список маркированный 2 Знак"/>
    <w:link w:val="2"/>
    <w:rsid w:val="00487C9A"/>
    <w:rPr>
      <w:rFonts w:ascii="Arial" w:eastAsia="Calibri" w:hAnsi="Arial" w:cs="Times New Roman"/>
      <w:lang w:eastAsia="en-US" w:bidi="ar-SA"/>
    </w:rPr>
  </w:style>
  <w:style w:type="paragraph" w:customStyle="1" w:styleId="-">
    <w:name w:val="Таблица - Текст основной"/>
    <w:basedOn w:val="a1"/>
    <w:link w:val="-0"/>
    <w:qFormat/>
    <w:rsid w:val="00487C9A"/>
    <w:pPr>
      <w:spacing w:line="312" w:lineRule="auto"/>
    </w:pPr>
    <w:rPr>
      <w:rFonts w:ascii="Arial" w:eastAsia="Times New Roman" w:hAnsi="Arial" w:cs="Arial"/>
      <w:color w:val="auto"/>
      <w:sz w:val="18"/>
      <w:szCs w:val="20"/>
      <w:lang w:bidi="ar-SA"/>
    </w:rPr>
  </w:style>
  <w:style w:type="character" w:customStyle="1" w:styleId="-0">
    <w:name w:val="Таблица - Текст основной Знак"/>
    <w:basedOn w:val="a3"/>
    <w:link w:val="-"/>
    <w:rsid w:val="00487C9A"/>
    <w:rPr>
      <w:rFonts w:ascii="Arial" w:eastAsia="Times New Roman" w:hAnsi="Arial" w:cs="Arial"/>
      <w:sz w:val="18"/>
      <w:szCs w:val="20"/>
      <w:lang w:bidi="ar-SA"/>
    </w:rPr>
  </w:style>
  <w:style w:type="paragraph" w:customStyle="1" w:styleId="-1">
    <w:name w:val="Таблица - Текст центр"/>
    <w:basedOn w:val="-"/>
    <w:qFormat/>
    <w:rsid w:val="00487C9A"/>
    <w:pPr>
      <w:jc w:val="center"/>
    </w:pPr>
  </w:style>
  <w:style w:type="paragraph" w:styleId="afd">
    <w:name w:val="TOC Heading"/>
    <w:basedOn w:val="10"/>
    <w:next w:val="a1"/>
    <w:uiPriority w:val="39"/>
    <w:semiHidden/>
    <w:unhideWhenUsed/>
    <w:qFormat/>
    <w:rsid w:val="00487C9A"/>
    <w:pPr>
      <w:keepLines/>
      <w:pageBreakBefore w:val="0"/>
      <w:spacing w:before="480" w:after="0" w:line="276" w:lineRule="auto"/>
      <w:ind w:left="0"/>
      <w:outlineLvl w:val="9"/>
    </w:pPr>
    <w:rPr>
      <w:rFonts w:ascii="Cambria" w:eastAsia="Times New Roman" w:hAnsi="Cambria"/>
      <w:caps w:val="0"/>
      <w:color w:val="365F91"/>
      <w:kern w:val="0"/>
      <w:szCs w:val="28"/>
      <w:lang w:eastAsia="en-US"/>
    </w:rPr>
  </w:style>
  <w:style w:type="paragraph" w:customStyle="1" w:styleId="ConsPlusNormal">
    <w:name w:val="ConsPlusNormal"/>
    <w:rsid w:val="00487C9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f">
    <w:name w:val="Абзац списка Знак"/>
    <w:basedOn w:val="a3"/>
    <w:link w:val="ae"/>
    <w:uiPriority w:val="34"/>
    <w:rsid w:val="00487C9A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afe">
    <w:name w:val="FollowedHyperlink"/>
    <w:basedOn w:val="a3"/>
    <w:uiPriority w:val="99"/>
    <w:semiHidden/>
    <w:unhideWhenUsed/>
    <w:rsid w:val="00487C9A"/>
    <w:rPr>
      <w:color w:val="800080"/>
      <w:u w:val="single"/>
    </w:rPr>
  </w:style>
  <w:style w:type="paragraph" w:customStyle="1" w:styleId="aff">
    <w:name w:val="Стиль_таблица"/>
    <w:basedOn w:val="-"/>
    <w:link w:val="14"/>
    <w:qFormat/>
    <w:rsid w:val="00487C9A"/>
    <w:pPr>
      <w:spacing w:line="240" w:lineRule="auto"/>
      <w:jc w:val="right"/>
    </w:pPr>
    <w:rPr>
      <w:rFonts w:ascii="Times New Roman" w:hAnsi="Times New Roman" w:cs="Times New Roman"/>
    </w:rPr>
  </w:style>
  <w:style w:type="character" w:customStyle="1" w:styleId="14">
    <w:name w:val="Стиль_таблица Знак1"/>
    <w:basedOn w:val="-0"/>
    <w:link w:val="aff"/>
    <w:rsid w:val="00487C9A"/>
    <w:rPr>
      <w:rFonts w:ascii="Times New Roman" w:eastAsia="Times New Roman" w:hAnsi="Times New Roman" w:cs="Times New Roman"/>
      <w:sz w:val="18"/>
      <w:szCs w:val="20"/>
      <w:lang w:bidi="ar-SA"/>
    </w:rPr>
  </w:style>
  <w:style w:type="character" w:styleId="aff0">
    <w:name w:val="annotation reference"/>
    <w:basedOn w:val="a3"/>
    <w:uiPriority w:val="99"/>
    <w:semiHidden/>
    <w:unhideWhenUsed/>
    <w:rsid w:val="00487C9A"/>
    <w:rPr>
      <w:sz w:val="16"/>
      <w:szCs w:val="16"/>
    </w:rPr>
  </w:style>
  <w:style w:type="character" w:customStyle="1" w:styleId="aff1">
    <w:name w:val="Стиль_таблица Знак"/>
    <w:basedOn w:val="-0"/>
    <w:rsid w:val="00487C9A"/>
    <w:rPr>
      <w:rFonts w:ascii="Arial" w:eastAsia="Times New Roman" w:hAnsi="Arial" w:cs="Arial"/>
      <w:sz w:val="18"/>
      <w:szCs w:val="20"/>
      <w:lang w:bidi="ar-SA"/>
    </w:rPr>
  </w:style>
  <w:style w:type="paragraph" w:styleId="aff2">
    <w:name w:val="annotation text"/>
    <w:basedOn w:val="a1"/>
    <w:link w:val="aff3"/>
    <w:uiPriority w:val="99"/>
    <w:semiHidden/>
    <w:unhideWhenUsed/>
    <w:rsid w:val="00487C9A"/>
    <w:pPr>
      <w:widowControl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ff3">
    <w:name w:val="Текст примечания Знак"/>
    <w:basedOn w:val="a3"/>
    <w:link w:val="aff2"/>
    <w:uiPriority w:val="99"/>
    <w:semiHidden/>
    <w:rsid w:val="00487C9A"/>
    <w:rPr>
      <w:rFonts w:ascii="Calibri" w:eastAsia="Calibri" w:hAnsi="Calibri" w:cs="Times New Roman"/>
      <w:sz w:val="20"/>
      <w:szCs w:val="20"/>
      <w:lang w:eastAsia="en-US" w:bidi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87C9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87C9A"/>
    <w:rPr>
      <w:rFonts w:ascii="Calibri" w:eastAsia="Calibri" w:hAnsi="Calibri" w:cs="Times New Roman"/>
      <w:b/>
      <w:bCs/>
      <w:sz w:val="20"/>
      <w:szCs w:val="20"/>
      <w:lang w:eastAsia="en-US" w:bidi="ar-SA"/>
    </w:rPr>
  </w:style>
  <w:style w:type="paragraph" w:styleId="aff6">
    <w:name w:val="caption"/>
    <w:basedOn w:val="a1"/>
    <w:next w:val="a1"/>
    <w:uiPriority w:val="35"/>
    <w:unhideWhenUsed/>
    <w:qFormat/>
    <w:rsid w:val="00487C9A"/>
    <w:pPr>
      <w:widowControl/>
    </w:pPr>
    <w:rPr>
      <w:rFonts w:ascii="Calibri" w:eastAsia="Calibri" w:hAnsi="Calibri" w:cs="Times New Roman"/>
      <w:b/>
      <w:bCs/>
      <w:color w:val="auto"/>
      <w:sz w:val="20"/>
      <w:szCs w:val="20"/>
      <w:lang w:eastAsia="en-US" w:bidi="ar-SA"/>
    </w:rPr>
  </w:style>
  <w:style w:type="paragraph" w:customStyle="1" w:styleId="110">
    <w:name w:val="Раздел 1.1."/>
    <w:basedOn w:val="20"/>
    <w:link w:val="111"/>
    <w:qFormat/>
    <w:rsid w:val="00487C9A"/>
    <w:pPr>
      <w:keepNext w:val="0"/>
      <w:tabs>
        <w:tab w:val="num" w:pos="0"/>
      </w:tabs>
    </w:pPr>
    <w:rPr>
      <w:bCs w:val="0"/>
      <w:iCs w:val="0"/>
      <w:lang w:eastAsia="en-US"/>
    </w:rPr>
  </w:style>
  <w:style w:type="character" w:customStyle="1" w:styleId="111">
    <w:name w:val="Раздел 1.1. Знак"/>
    <w:basedOn w:val="21"/>
    <w:link w:val="110"/>
    <w:rsid w:val="00487C9A"/>
    <w:rPr>
      <w:rFonts w:ascii="Times New Roman" w:eastAsia="Calibri" w:hAnsi="Times New Roman" w:cs="Times New Roman"/>
      <w:b/>
      <w:bCs w:val="0"/>
      <w:iCs w:val="0"/>
      <w:color w:val="000000"/>
      <w:lang w:eastAsia="en-US" w:bidi="ar-SA"/>
    </w:rPr>
  </w:style>
  <w:style w:type="paragraph" w:customStyle="1" w:styleId="aff7">
    <w:name w:val="текст"/>
    <w:basedOn w:val="ae"/>
    <w:link w:val="aff8"/>
    <w:qFormat/>
    <w:rsid w:val="00487C9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character" w:customStyle="1" w:styleId="aff8">
    <w:name w:val="текст Знак"/>
    <w:basedOn w:val="af"/>
    <w:link w:val="aff7"/>
    <w:rsid w:val="00487C9A"/>
    <w:rPr>
      <w:rFonts w:ascii="Times New Roman" w:eastAsia="Calibri" w:hAnsi="Times New Roman" w:cs="Times New Roman"/>
      <w:sz w:val="22"/>
      <w:szCs w:val="22"/>
      <w:lang w:eastAsia="en-US" w:bidi="ar-SA"/>
    </w:rPr>
  </w:style>
  <w:style w:type="paragraph" w:customStyle="1" w:styleId="15">
    <w:name w:val="ЧАСТЬ 1"/>
    <w:basedOn w:val="10"/>
    <w:link w:val="16"/>
    <w:qFormat/>
    <w:rsid w:val="00487C9A"/>
    <w:pPr>
      <w:ind w:left="0" w:firstLine="709"/>
      <w:jc w:val="both"/>
    </w:pPr>
  </w:style>
  <w:style w:type="character" w:customStyle="1" w:styleId="16">
    <w:name w:val="ЧАСТЬ 1 Знак"/>
    <w:basedOn w:val="11"/>
    <w:link w:val="15"/>
    <w:rsid w:val="00487C9A"/>
    <w:rPr>
      <w:rFonts w:ascii="Times New Roman" w:eastAsia="Calibri" w:hAnsi="Times New Roman" w:cs="Times New Roman"/>
      <w:b/>
      <w:bCs/>
      <w:caps/>
      <w:kern w:val="32"/>
      <w:sz w:val="28"/>
      <w:szCs w:val="32"/>
      <w:lang w:bidi="ar-SA"/>
    </w:rPr>
  </w:style>
  <w:style w:type="paragraph" w:customStyle="1" w:styleId="17">
    <w:name w:val="1_ЧАСТЬ"/>
    <w:basedOn w:val="10"/>
    <w:link w:val="18"/>
    <w:qFormat/>
    <w:rsid w:val="00487C9A"/>
    <w:pPr>
      <w:jc w:val="both"/>
    </w:pPr>
  </w:style>
  <w:style w:type="character" w:customStyle="1" w:styleId="18">
    <w:name w:val="1_ЧАСТЬ Знак"/>
    <w:basedOn w:val="11"/>
    <w:link w:val="17"/>
    <w:rsid w:val="00487C9A"/>
    <w:rPr>
      <w:rFonts w:ascii="Times New Roman" w:eastAsia="Calibri" w:hAnsi="Times New Roman" w:cs="Times New Roman"/>
      <w:b/>
      <w:bCs/>
      <w:caps/>
      <w:kern w:val="32"/>
      <w:sz w:val="28"/>
      <w:szCs w:val="32"/>
      <w:lang w:bidi="ar-SA"/>
    </w:rPr>
  </w:style>
  <w:style w:type="paragraph" w:customStyle="1" w:styleId="52">
    <w:name w:val="5_текст"/>
    <w:basedOn w:val="a2"/>
    <w:link w:val="53"/>
    <w:qFormat/>
    <w:rsid w:val="00487C9A"/>
    <w:pPr>
      <w:spacing w:line="240" w:lineRule="auto"/>
    </w:pPr>
    <w:rPr>
      <w:rFonts w:ascii="Times New Roman" w:hAnsi="Times New Roman"/>
    </w:rPr>
  </w:style>
  <w:style w:type="character" w:customStyle="1" w:styleId="53">
    <w:name w:val="5_текст Знак"/>
    <w:basedOn w:val="af1"/>
    <w:link w:val="52"/>
    <w:rsid w:val="00487C9A"/>
    <w:rPr>
      <w:rFonts w:ascii="Times New Roman" w:eastAsia="Calibri" w:hAnsi="Times New Roman" w:cs="Times New Roman"/>
      <w:lang w:eastAsia="en-US" w:bidi="ar-SA"/>
    </w:rPr>
  </w:style>
  <w:style w:type="paragraph" w:customStyle="1" w:styleId="2a">
    <w:name w:val="2_Раздел"/>
    <w:basedOn w:val="20"/>
    <w:link w:val="2b"/>
    <w:qFormat/>
    <w:rsid w:val="00487C9A"/>
  </w:style>
  <w:style w:type="character" w:customStyle="1" w:styleId="2b">
    <w:name w:val="2_Раздел Знак"/>
    <w:basedOn w:val="21"/>
    <w:link w:val="2a"/>
    <w:rsid w:val="00487C9A"/>
    <w:rPr>
      <w:rFonts w:ascii="Times New Roman" w:eastAsia="Calibri" w:hAnsi="Times New Roman" w:cs="Times New Roman"/>
      <w:b/>
      <w:bCs/>
      <w:iCs/>
      <w:color w:val="000000"/>
      <w:lang w:bidi="ar-SA"/>
    </w:rPr>
  </w:style>
  <w:style w:type="paragraph" w:customStyle="1" w:styleId="43">
    <w:name w:val="4_таблица"/>
    <w:basedOn w:val="aff"/>
    <w:link w:val="44"/>
    <w:qFormat/>
    <w:rsid w:val="00487C9A"/>
  </w:style>
  <w:style w:type="character" w:customStyle="1" w:styleId="44">
    <w:name w:val="4_таблица Знак"/>
    <w:basedOn w:val="14"/>
    <w:link w:val="43"/>
    <w:rsid w:val="00487C9A"/>
    <w:rPr>
      <w:rFonts w:ascii="Times New Roman" w:eastAsia="Times New Roman" w:hAnsi="Times New Roman" w:cs="Times New Roman"/>
      <w:sz w:val="18"/>
      <w:szCs w:val="20"/>
      <w:lang w:bidi="ar-SA"/>
    </w:rPr>
  </w:style>
  <w:style w:type="paragraph" w:customStyle="1" w:styleId="34">
    <w:name w:val="3_Подраздел"/>
    <w:basedOn w:val="aff7"/>
    <w:link w:val="35"/>
    <w:qFormat/>
    <w:rsid w:val="00487C9A"/>
    <w:rPr>
      <w:b/>
      <w:i/>
    </w:rPr>
  </w:style>
  <w:style w:type="character" w:customStyle="1" w:styleId="35">
    <w:name w:val="3_Подраздел Знак"/>
    <w:basedOn w:val="aff8"/>
    <w:link w:val="34"/>
    <w:rsid w:val="00487C9A"/>
    <w:rPr>
      <w:rFonts w:ascii="Times New Roman" w:eastAsia="Calibri" w:hAnsi="Times New Roman" w:cs="Times New Roman"/>
      <w:b/>
      <w:i/>
      <w:sz w:val="22"/>
      <w:szCs w:val="22"/>
      <w:lang w:eastAsia="en-US" w:bidi="ar-SA"/>
    </w:rPr>
  </w:style>
  <w:style w:type="paragraph" w:customStyle="1" w:styleId="aff9">
    <w:name w:val="Осн_текст"/>
    <w:basedOn w:val="a2"/>
    <w:link w:val="affa"/>
    <w:rsid w:val="00487C9A"/>
    <w:pPr>
      <w:suppressAutoHyphens w:val="0"/>
      <w:spacing w:line="240" w:lineRule="auto"/>
      <w:ind w:firstLine="539"/>
    </w:pPr>
    <w:rPr>
      <w:rFonts w:ascii="Times New Roman" w:hAnsi="Times New Roman"/>
      <w:sz w:val="28"/>
    </w:rPr>
  </w:style>
  <w:style w:type="character" w:customStyle="1" w:styleId="affa">
    <w:name w:val="Осн_текст Знак"/>
    <w:link w:val="aff9"/>
    <w:locked/>
    <w:rsid w:val="00487C9A"/>
    <w:rPr>
      <w:rFonts w:ascii="Times New Roman" w:eastAsia="Calibri" w:hAnsi="Times New Roman" w:cs="Times New Roman"/>
      <w:sz w:val="28"/>
      <w:lang w:eastAsia="en-US" w:bidi="ar-SA"/>
    </w:rPr>
  </w:style>
  <w:style w:type="character" w:styleId="affb">
    <w:name w:val="Placeholder Text"/>
    <w:basedOn w:val="a3"/>
    <w:uiPriority w:val="99"/>
    <w:semiHidden/>
    <w:rsid w:val="00487C9A"/>
    <w:rPr>
      <w:color w:val="808080"/>
    </w:rPr>
  </w:style>
  <w:style w:type="paragraph" w:customStyle="1" w:styleId="Default">
    <w:name w:val="Default"/>
    <w:rsid w:val="00487C9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customStyle="1" w:styleId="style13222631300000000552consplusnormal">
    <w:name w:val="style_13222631300000000552consplusnormal"/>
    <w:basedOn w:val="a1"/>
    <w:rsid w:val="00487C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fc">
    <w:name w:val="Колонтитул верхний"/>
    <w:basedOn w:val="afb"/>
    <w:link w:val="affd"/>
    <w:qFormat/>
    <w:rsid w:val="00487C9A"/>
    <w:pPr>
      <w:keepNext/>
      <w:keepLines/>
      <w:widowControl w:val="0"/>
      <w:tabs>
        <w:tab w:val="left" w:pos="240"/>
        <w:tab w:val="left" w:pos="560"/>
      </w:tabs>
      <w:suppressAutoHyphens/>
      <w:autoSpaceDE w:val="0"/>
      <w:ind w:left="561"/>
      <w:jc w:val="right"/>
      <w:outlineLvl w:val="0"/>
    </w:pPr>
    <w:rPr>
      <w:rFonts w:ascii="Cambria" w:hAnsi="Cambria"/>
      <w:bCs/>
      <w:color w:val="365F91"/>
      <w:kern w:val="1"/>
      <w:sz w:val="20"/>
      <w:szCs w:val="20"/>
      <w:lang w:eastAsia="ar-SA"/>
    </w:rPr>
  </w:style>
  <w:style w:type="character" w:customStyle="1" w:styleId="affd">
    <w:name w:val="Колонтитул верхний Знак"/>
    <w:link w:val="affc"/>
    <w:rsid w:val="00487C9A"/>
    <w:rPr>
      <w:rFonts w:ascii="Cambria" w:eastAsia="Times New Roman" w:hAnsi="Cambria" w:cs="Times New Roman"/>
      <w:bCs/>
      <w:color w:val="365F91"/>
      <w:kern w:val="1"/>
      <w:sz w:val="20"/>
      <w:szCs w:val="20"/>
      <w:lang w:eastAsia="ar-SA" w:bidi="ar-SA"/>
    </w:rPr>
  </w:style>
  <w:style w:type="character" w:customStyle="1" w:styleId="apple-style-span">
    <w:name w:val="apple-style-span"/>
    <w:basedOn w:val="a3"/>
    <w:rsid w:val="00487C9A"/>
  </w:style>
  <w:style w:type="paragraph" w:customStyle="1" w:styleId="s1">
    <w:name w:val="s_1"/>
    <w:basedOn w:val="a1"/>
    <w:rsid w:val="00487C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487C9A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0">
    <w:name w:val="z-Начало формы Знак"/>
    <w:basedOn w:val="a3"/>
    <w:link w:val="z-"/>
    <w:uiPriority w:val="99"/>
    <w:semiHidden/>
    <w:rsid w:val="00487C9A"/>
    <w:rPr>
      <w:rFonts w:ascii="Arial" w:eastAsia="Times New Roman" w:hAnsi="Arial" w:cs="Arial"/>
      <w:vanish/>
      <w:sz w:val="16"/>
      <w:szCs w:val="16"/>
      <w:lang w:bidi="ar-SA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487C9A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2">
    <w:name w:val="z-Конец формы Знак"/>
    <w:basedOn w:val="a3"/>
    <w:link w:val="z-1"/>
    <w:uiPriority w:val="99"/>
    <w:semiHidden/>
    <w:rsid w:val="00487C9A"/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headernametx">
    <w:name w:val="header_name_tx"/>
    <w:basedOn w:val="a3"/>
    <w:rsid w:val="00487C9A"/>
  </w:style>
  <w:style w:type="character" w:customStyle="1" w:styleId="info-title">
    <w:name w:val="info-title"/>
    <w:basedOn w:val="a3"/>
    <w:rsid w:val="00487C9A"/>
  </w:style>
  <w:style w:type="paragraph" w:customStyle="1" w:styleId="formattext">
    <w:name w:val="formattext"/>
    <w:basedOn w:val="a1"/>
    <w:rsid w:val="00487C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1"/>
    <w:rsid w:val="00487C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harebannerclose">
    <w:name w:val="sharebanner_close"/>
    <w:basedOn w:val="a3"/>
    <w:rsid w:val="00487C9A"/>
  </w:style>
  <w:style w:type="paragraph" w:customStyle="1" w:styleId="copytitle">
    <w:name w:val="copytitle"/>
    <w:basedOn w:val="a1"/>
    <w:rsid w:val="00487C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pyright">
    <w:name w:val="copyright"/>
    <w:basedOn w:val="a1"/>
    <w:rsid w:val="00487C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version-site">
    <w:name w:val="version-site"/>
    <w:basedOn w:val="a1"/>
    <w:rsid w:val="00487C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obile-apptx">
    <w:name w:val="mobile-app_tx"/>
    <w:basedOn w:val="a3"/>
    <w:rsid w:val="00487C9A"/>
  </w:style>
  <w:style w:type="paragraph" w:customStyle="1" w:styleId="s16">
    <w:name w:val="s_16"/>
    <w:basedOn w:val="a1"/>
    <w:rsid w:val="00487C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6">
    <w:name w:val="3_текст"/>
    <w:basedOn w:val="a2"/>
    <w:link w:val="37"/>
    <w:qFormat/>
    <w:rsid w:val="00487C9A"/>
    <w:pPr>
      <w:spacing w:line="240" w:lineRule="auto"/>
    </w:pPr>
    <w:rPr>
      <w:rFonts w:ascii="Times New Roman" w:hAnsi="Times New Roman"/>
    </w:rPr>
  </w:style>
  <w:style w:type="character" w:customStyle="1" w:styleId="37">
    <w:name w:val="3_текст Знак"/>
    <w:basedOn w:val="af1"/>
    <w:link w:val="36"/>
    <w:rsid w:val="00487C9A"/>
    <w:rPr>
      <w:rFonts w:ascii="Times New Roman" w:eastAsia="Calibri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4</cp:revision>
  <cp:lastPrinted>2022-01-18T07:59:00Z</cp:lastPrinted>
  <dcterms:created xsi:type="dcterms:W3CDTF">2020-10-13T12:41:00Z</dcterms:created>
  <dcterms:modified xsi:type="dcterms:W3CDTF">2022-01-18T07:59:00Z</dcterms:modified>
</cp:coreProperties>
</file>